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9" w:rsidRPr="00FF6699" w:rsidRDefault="00FF6699" w:rsidP="00FF6699">
      <w:pPr>
        <w:spacing w:line="278" w:lineRule="auto"/>
        <w:jc w:val="center"/>
        <w:rPr>
          <w:b/>
          <w:sz w:val="28"/>
          <w:szCs w:val="28"/>
        </w:rPr>
      </w:pPr>
      <w:r w:rsidRPr="00FF6699">
        <w:rPr>
          <w:b/>
          <w:sz w:val="28"/>
          <w:szCs w:val="28"/>
        </w:rPr>
        <w:t>М О Д Е Л Ь</w:t>
      </w:r>
    </w:p>
    <w:p w:rsidR="00FF6699" w:rsidRPr="00FF6699" w:rsidRDefault="00FF6699" w:rsidP="00FF6699">
      <w:pPr>
        <w:spacing w:line="278" w:lineRule="auto"/>
        <w:jc w:val="center"/>
        <w:rPr>
          <w:b/>
          <w:sz w:val="28"/>
          <w:szCs w:val="28"/>
        </w:rPr>
      </w:pPr>
      <w:r w:rsidRPr="00FF6699">
        <w:rPr>
          <w:b/>
          <w:sz w:val="28"/>
          <w:szCs w:val="28"/>
        </w:rPr>
        <w:t xml:space="preserve">конспекту </w:t>
      </w:r>
      <w:proofErr w:type="spellStart"/>
      <w:r w:rsidRPr="00FF6699">
        <w:rPr>
          <w:b/>
          <w:sz w:val="28"/>
          <w:szCs w:val="28"/>
        </w:rPr>
        <w:t>компетентнісно</w:t>
      </w:r>
      <w:proofErr w:type="spellEnd"/>
      <w:r w:rsidRPr="00FF6699">
        <w:rPr>
          <w:b/>
          <w:sz w:val="28"/>
          <w:szCs w:val="28"/>
        </w:rPr>
        <w:t xml:space="preserve"> зорієнтованого уроку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b/>
          <w:sz w:val="28"/>
          <w:szCs w:val="28"/>
        </w:rPr>
        <w:t>Тема</w:t>
      </w:r>
      <w:r w:rsidRPr="00FF6699">
        <w:rPr>
          <w:sz w:val="28"/>
          <w:szCs w:val="28"/>
        </w:rPr>
        <w:t>.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b/>
          <w:sz w:val="28"/>
          <w:szCs w:val="28"/>
        </w:rPr>
        <w:t>Мета</w:t>
      </w:r>
      <w:r w:rsidRPr="00FF6699">
        <w:rPr>
          <w:sz w:val="28"/>
          <w:szCs w:val="28"/>
        </w:rPr>
        <w:t xml:space="preserve"> триєдина (навчальна, розвивальна, виховна):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proofErr w:type="spellStart"/>
      <w:r w:rsidRPr="00FF6699">
        <w:rPr>
          <w:sz w:val="28"/>
          <w:szCs w:val="28"/>
        </w:rPr>
        <w:t>•містить</w:t>
      </w:r>
      <w:proofErr w:type="spellEnd"/>
      <w:r w:rsidRPr="00FF6699">
        <w:rPr>
          <w:sz w:val="28"/>
          <w:szCs w:val="28"/>
        </w:rPr>
        <w:t xml:space="preserve"> ключові та предметні компетентності;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• у визначенні мети оперуємо словами: </w:t>
      </w:r>
      <w:r w:rsidRPr="00FF6699">
        <w:rPr>
          <w:b/>
          <w:sz w:val="28"/>
          <w:szCs w:val="28"/>
        </w:rPr>
        <w:t>“спонукати”, “сприяти”, “допомогти”, “створити</w:t>
      </w:r>
      <w:r w:rsidRPr="00FF6699">
        <w:rPr>
          <w:sz w:val="28"/>
          <w:szCs w:val="28"/>
        </w:rPr>
        <w:t xml:space="preserve"> </w:t>
      </w:r>
      <w:proofErr w:type="spellStart"/>
      <w:r w:rsidRPr="00FF6699">
        <w:rPr>
          <w:b/>
          <w:sz w:val="28"/>
          <w:szCs w:val="28"/>
        </w:rPr>
        <w:t>умови</w:t>
      </w:r>
      <w:r w:rsidRPr="00FF6699">
        <w:rPr>
          <w:sz w:val="28"/>
          <w:szCs w:val="28"/>
        </w:rPr>
        <w:t>”тощо</w:t>
      </w:r>
      <w:proofErr w:type="spellEnd"/>
      <w:r w:rsidRPr="00FF6699">
        <w:rPr>
          <w:sz w:val="28"/>
          <w:szCs w:val="28"/>
        </w:rPr>
        <w:t>, замість звичних “навчити”, “розвивати”, “формувати”, “виховувати.”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b/>
          <w:sz w:val="28"/>
          <w:szCs w:val="28"/>
        </w:rPr>
        <w:t>Цілі</w:t>
      </w:r>
      <w:r w:rsidRPr="00FF6699">
        <w:rPr>
          <w:sz w:val="28"/>
          <w:szCs w:val="28"/>
        </w:rPr>
        <w:t xml:space="preserve"> навчання формулюємо не з погляду педагога, а з позиції учня як очікуваних результатів діяльності (учень знатиме, умітиме, розрізнятиме тощо).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b/>
          <w:sz w:val="28"/>
          <w:szCs w:val="28"/>
        </w:rPr>
        <w:t>Змістові</w:t>
      </w:r>
      <w:r w:rsidRPr="00FF6699">
        <w:rPr>
          <w:sz w:val="28"/>
          <w:szCs w:val="28"/>
        </w:rPr>
        <w:t xml:space="preserve"> </w:t>
      </w:r>
      <w:proofErr w:type="spellStart"/>
      <w:r w:rsidRPr="00FF6699">
        <w:rPr>
          <w:sz w:val="28"/>
          <w:szCs w:val="28"/>
        </w:rPr>
        <w:t>лінії«Екологічна</w:t>
      </w:r>
      <w:proofErr w:type="spellEnd"/>
      <w:r w:rsidRPr="00FF6699">
        <w:rPr>
          <w:sz w:val="28"/>
          <w:szCs w:val="28"/>
        </w:rPr>
        <w:t xml:space="preserve"> безпека і сталий розвиток» і «Здоров'я і безпека» «Громадянська відповідальність»  «Підприємливість та фінансова грамотність».</w:t>
      </w:r>
    </w:p>
    <w:p w:rsidR="00FF6699" w:rsidRPr="00FF6699" w:rsidRDefault="00FF6699" w:rsidP="00FF6699">
      <w:pPr>
        <w:spacing w:line="278" w:lineRule="auto"/>
        <w:rPr>
          <w:b/>
          <w:sz w:val="28"/>
          <w:szCs w:val="28"/>
        </w:rPr>
      </w:pPr>
      <w:r w:rsidRPr="00FF6699">
        <w:rPr>
          <w:b/>
          <w:sz w:val="28"/>
          <w:szCs w:val="28"/>
        </w:rPr>
        <w:t>Тип уроку.</w:t>
      </w:r>
    </w:p>
    <w:p w:rsidR="00FF6699" w:rsidRPr="00FF6699" w:rsidRDefault="00FF6699" w:rsidP="00FF6699">
      <w:pPr>
        <w:spacing w:line="278" w:lineRule="auto"/>
        <w:rPr>
          <w:b/>
          <w:sz w:val="28"/>
          <w:szCs w:val="28"/>
        </w:rPr>
      </w:pPr>
      <w:r w:rsidRPr="00FF6699">
        <w:rPr>
          <w:b/>
          <w:sz w:val="28"/>
          <w:szCs w:val="28"/>
        </w:rPr>
        <w:t>Методи та прийоми:</w:t>
      </w:r>
    </w:p>
    <w:p w:rsidR="00FF6699" w:rsidRPr="00FF6699" w:rsidRDefault="00FF6699" w:rsidP="00FF6699">
      <w:pPr>
        <w:spacing w:line="278" w:lineRule="auto"/>
        <w:rPr>
          <w:b/>
          <w:sz w:val="28"/>
          <w:szCs w:val="28"/>
        </w:rPr>
      </w:pPr>
      <w:r w:rsidRPr="00FF6699">
        <w:rPr>
          <w:b/>
          <w:sz w:val="28"/>
          <w:szCs w:val="28"/>
        </w:rPr>
        <w:t>Хід уроку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Завдання вчителя навчити учнів: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• ставити цілі;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>• усвідомлювати мотиви;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>• розуміти завдання;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>• знаходити способи його виконання;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>• здійснювати самоконтроль і самооцінку.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>Етапи уроку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b/>
          <w:sz w:val="28"/>
          <w:szCs w:val="28"/>
        </w:rPr>
        <w:t>І. Етап орієнтації, мотивації діяльності</w:t>
      </w:r>
      <w:r w:rsidRPr="00FF6699">
        <w:rPr>
          <w:sz w:val="28"/>
          <w:szCs w:val="28"/>
        </w:rPr>
        <w:t>: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proofErr w:type="spellStart"/>
      <w:r w:rsidRPr="00FF6699">
        <w:rPr>
          <w:sz w:val="28"/>
          <w:szCs w:val="28"/>
        </w:rPr>
        <w:t>-забезпечення</w:t>
      </w:r>
      <w:proofErr w:type="spellEnd"/>
      <w:r w:rsidRPr="00FF6699">
        <w:rPr>
          <w:sz w:val="28"/>
          <w:szCs w:val="28"/>
        </w:rPr>
        <w:t xml:space="preserve"> емоційної готовності учнів до заняття (створення сприятливої атмосфери, налаштування на позитивну співпрацю за допомогою прийомів: епіграфів, інтелектуальної розминки тощо);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актуалізація знань, особистого досвіду учнів;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мотивація (прийоми: постановка проблемних питань, зв’язок з життям, з майбутнім залученням досвіду, парадоксальність фактів, рольові ігри тощо).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Орієнтація на навчання та мотивація учнівської діяльності не повинна обмежуватися лише початковим етапом, а здійснюватися впродовж цілого уроку.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b/>
          <w:sz w:val="28"/>
          <w:szCs w:val="28"/>
        </w:rPr>
        <w:t xml:space="preserve">ІІ. Етап </w:t>
      </w:r>
      <w:proofErr w:type="spellStart"/>
      <w:r w:rsidRPr="00FF6699">
        <w:rPr>
          <w:b/>
          <w:sz w:val="28"/>
          <w:szCs w:val="28"/>
        </w:rPr>
        <w:t>цілевизначення</w:t>
      </w:r>
      <w:proofErr w:type="spellEnd"/>
      <w:r w:rsidRPr="00FF6699">
        <w:rPr>
          <w:b/>
          <w:sz w:val="28"/>
          <w:szCs w:val="28"/>
        </w:rPr>
        <w:t xml:space="preserve"> і планування</w:t>
      </w:r>
      <w:r w:rsidRPr="00FF6699">
        <w:rPr>
          <w:sz w:val="28"/>
          <w:szCs w:val="28"/>
        </w:rPr>
        <w:t>: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формулювання мети та очікуваних результатів;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планування навчальної діяльності;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прогнозування змісту і результатів діяльності;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методи і прийоми: формулювання очікуваних результатів, випереджувальні завдання, повідомлення, реферати, використання наочних посібників, самостійні завдання, обговорення і складання плану роботи. </w:t>
      </w:r>
    </w:p>
    <w:p w:rsidR="00FF6699" w:rsidRDefault="00FF6699" w:rsidP="00FF6699">
      <w:pPr>
        <w:spacing w:line="278" w:lineRule="auto"/>
        <w:rPr>
          <w:b/>
          <w:sz w:val="28"/>
          <w:szCs w:val="28"/>
        </w:rPr>
      </w:pP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bookmarkStart w:id="0" w:name="_GoBack"/>
      <w:bookmarkEnd w:id="0"/>
      <w:r w:rsidRPr="00FF6699">
        <w:rPr>
          <w:b/>
          <w:sz w:val="28"/>
          <w:szCs w:val="28"/>
        </w:rPr>
        <w:lastRenderedPageBreak/>
        <w:t xml:space="preserve">ІІІ. Етап </w:t>
      </w:r>
      <w:proofErr w:type="spellStart"/>
      <w:r w:rsidRPr="00FF6699">
        <w:rPr>
          <w:b/>
          <w:sz w:val="28"/>
          <w:szCs w:val="28"/>
        </w:rPr>
        <w:t>цілереалізації</w:t>
      </w:r>
      <w:proofErr w:type="spellEnd"/>
      <w:r w:rsidRPr="00FF6699">
        <w:rPr>
          <w:sz w:val="28"/>
          <w:szCs w:val="28"/>
        </w:rPr>
        <w:t xml:space="preserve"> (опрацювання навчального матеріалу):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вибір змісту навчального матеріалу: теоретичний (теоретичні знання), емпіричний (аналіз навчального матеріалу), практичний (знання способів діяльності, вміння тощо);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вибір методів навчання, адекватних цільовим завданням за їх дидактичними функціями (засвоєння, формування, узагальнення);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вибір форм організації навчальної діяльності учнів (індивідуально-самостійна, парна, групова, </w:t>
      </w:r>
      <w:proofErr w:type="spellStart"/>
      <w:r w:rsidRPr="00FF6699">
        <w:rPr>
          <w:sz w:val="28"/>
          <w:szCs w:val="28"/>
        </w:rPr>
        <w:t>загальнокласна</w:t>
      </w:r>
      <w:proofErr w:type="spellEnd"/>
      <w:r w:rsidRPr="00FF6699">
        <w:rPr>
          <w:sz w:val="28"/>
          <w:szCs w:val="28"/>
        </w:rPr>
        <w:t>, фронтальна чи їх оптимальне поєднання) адекватно змісту та методам роботи;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>- при виборі змісту, методів і форм орієнтація на цільову установку й  уявлення очікуваного результату спільної діяльності.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b/>
          <w:sz w:val="28"/>
          <w:szCs w:val="28"/>
        </w:rPr>
        <w:t>ІV. Етап рефлексивно-оцінювальний</w:t>
      </w:r>
      <w:r w:rsidRPr="00FF6699">
        <w:rPr>
          <w:sz w:val="28"/>
          <w:szCs w:val="28"/>
        </w:rPr>
        <w:t>: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підведення підсумків (прийоми: бесіда, відповіді на запитання щодо змістовного аспекту уроку (наскільки корисним вивчений матеріал? Де на практиці можна застосувати тощо);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- рефлексія - усна й письмова, інтелектуальна і емоційна (прийоми: висновки, есе, </w:t>
      </w:r>
      <w:proofErr w:type="spellStart"/>
      <w:r w:rsidRPr="00FF6699">
        <w:rPr>
          <w:sz w:val="28"/>
          <w:szCs w:val="28"/>
        </w:rPr>
        <w:t>синквейн</w:t>
      </w:r>
      <w:proofErr w:type="spellEnd"/>
      <w:r w:rsidRPr="00FF6699">
        <w:rPr>
          <w:sz w:val="28"/>
          <w:szCs w:val="28"/>
        </w:rPr>
        <w:t xml:space="preserve">, “лист побажань”, “шкала ефективності” тощо);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>- оцінювання навчальної діяльності (не тільки кінцевого результату (підсумкове), а й роботи в процесі уроку (формувальне).</w:t>
      </w:r>
    </w:p>
    <w:p w:rsidR="00FF6699" w:rsidRPr="00FF6699" w:rsidRDefault="00FF6699" w:rsidP="00FF6699">
      <w:pPr>
        <w:spacing w:line="278" w:lineRule="auto"/>
        <w:rPr>
          <w:b/>
          <w:sz w:val="28"/>
          <w:szCs w:val="28"/>
        </w:rPr>
      </w:pPr>
      <w:r w:rsidRPr="00FF6699">
        <w:rPr>
          <w:b/>
          <w:sz w:val="28"/>
          <w:szCs w:val="28"/>
        </w:rPr>
        <w:t>V. Етап повідомлення домашнього завдання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 Інструктаж щодо виконання.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>Мотивування необхідності виконання.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 xml:space="preserve">Диференціація (варіативність і різноманіття): 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r w:rsidRPr="00FF6699">
        <w:rPr>
          <w:sz w:val="28"/>
          <w:szCs w:val="28"/>
        </w:rPr>
        <w:t>- обов’язкова й варіативна частина;</w:t>
      </w:r>
    </w:p>
    <w:p w:rsidR="00FF6699" w:rsidRPr="00FF6699" w:rsidRDefault="00FF6699" w:rsidP="00FF6699">
      <w:pPr>
        <w:spacing w:line="278" w:lineRule="auto"/>
        <w:rPr>
          <w:sz w:val="28"/>
          <w:szCs w:val="28"/>
        </w:rPr>
      </w:pPr>
      <w:proofErr w:type="spellStart"/>
      <w:r w:rsidRPr="00FF6699">
        <w:rPr>
          <w:sz w:val="28"/>
          <w:szCs w:val="28"/>
        </w:rPr>
        <w:t>-різнорівневі</w:t>
      </w:r>
      <w:proofErr w:type="spellEnd"/>
      <w:r w:rsidRPr="00FF6699">
        <w:rPr>
          <w:sz w:val="28"/>
          <w:szCs w:val="28"/>
        </w:rPr>
        <w:t xml:space="preserve"> завдання (обов’язковий мінімум, тренувальний, творчий).</w:t>
      </w:r>
    </w:p>
    <w:p w:rsidR="00356CF3" w:rsidRDefault="00FF6699" w:rsidP="00FF6699">
      <w:pPr>
        <w:spacing w:line="278" w:lineRule="auto"/>
        <w:sectPr w:rsidR="00356CF3">
          <w:footerReference w:type="default" r:id="rId8"/>
          <w:pgSz w:w="11910" w:h="16840"/>
          <w:pgMar w:top="900" w:right="460" w:bottom="1240" w:left="660" w:header="0" w:footer="1037" w:gutter="0"/>
          <w:cols w:space="720"/>
        </w:sectPr>
      </w:pPr>
      <w:r w:rsidRPr="00FF6699">
        <w:rPr>
          <w:sz w:val="28"/>
          <w:szCs w:val="28"/>
        </w:rPr>
        <w:t xml:space="preserve"> Нестандартність подачі домашнього завдання.</w:t>
      </w:r>
    </w:p>
    <w:p w:rsidR="00356CF3" w:rsidRDefault="00FF6699">
      <w:pPr>
        <w:pStyle w:val="2"/>
        <w:spacing w:before="72"/>
        <w:ind w:left="1320" w:right="527"/>
        <w:jc w:val="center"/>
      </w:pPr>
      <w:r>
        <w:lastRenderedPageBreak/>
        <w:t>М</w:t>
      </w:r>
      <w:r>
        <w:rPr>
          <w:spacing w:val="-1"/>
        </w:rPr>
        <w:t xml:space="preserve"> </w:t>
      </w:r>
      <w:r>
        <w:t>О Д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Ь</w:t>
      </w:r>
    </w:p>
    <w:p w:rsidR="00356CF3" w:rsidRDefault="00FF6699">
      <w:pPr>
        <w:spacing w:before="50"/>
        <w:ind w:left="1320" w:right="526"/>
        <w:jc w:val="center"/>
        <w:rPr>
          <w:b/>
          <w:sz w:val="28"/>
        </w:rPr>
      </w:pPr>
      <w:proofErr w:type="spellStart"/>
      <w:r>
        <w:rPr>
          <w:b/>
          <w:sz w:val="28"/>
        </w:rPr>
        <w:t>компетентнісно-зорієнтованого</w:t>
      </w:r>
      <w:proofErr w:type="spellEnd"/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уроку</w:t>
      </w:r>
    </w:p>
    <w:p w:rsidR="00356CF3" w:rsidRDefault="00356CF3">
      <w:pPr>
        <w:pStyle w:val="a3"/>
        <w:spacing w:before="3"/>
        <w:ind w:left="0"/>
        <w:rPr>
          <w:b/>
          <w:sz w:val="36"/>
        </w:rPr>
      </w:pPr>
    </w:p>
    <w:p w:rsidR="00356CF3" w:rsidRDefault="00FF6699">
      <w:pPr>
        <w:spacing w:before="1"/>
        <w:ind w:left="1111"/>
        <w:jc w:val="both"/>
        <w:rPr>
          <w:b/>
          <w:sz w:val="28"/>
        </w:rPr>
      </w:pPr>
      <w:r>
        <w:rPr>
          <w:b/>
          <w:color w:val="C00000"/>
          <w:sz w:val="28"/>
          <w:u w:val="thick" w:color="C00000"/>
        </w:rPr>
        <w:t>БЛОК</w:t>
      </w:r>
      <w:r>
        <w:rPr>
          <w:b/>
          <w:color w:val="C00000"/>
          <w:spacing w:val="137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«ВХІД» -</w:t>
      </w:r>
      <w:r>
        <w:rPr>
          <w:b/>
          <w:color w:val="C00000"/>
          <w:spacing w:val="-3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МОБІЛІЗУЮЧИЙ</w:t>
      </w:r>
      <w:r>
        <w:rPr>
          <w:b/>
          <w:color w:val="C00000"/>
          <w:spacing w:val="-4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ЕТАП УРОКУ</w:t>
      </w:r>
    </w:p>
    <w:p w:rsidR="00356CF3" w:rsidRDefault="00FF6699">
      <w:pPr>
        <w:pStyle w:val="a4"/>
        <w:numPr>
          <w:ilvl w:val="0"/>
          <w:numId w:val="9"/>
        </w:numPr>
        <w:tabs>
          <w:tab w:val="left" w:pos="1537"/>
        </w:tabs>
        <w:spacing w:before="50"/>
        <w:ind w:hanging="361"/>
        <w:jc w:val="both"/>
        <w:rPr>
          <w:b/>
          <w:sz w:val="28"/>
        </w:rPr>
      </w:pPr>
      <w:r>
        <w:rPr>
          <w:b/>
          <w:color w:val="001F5F"/>
          <w:sz w:val="28"/>
        </w:rPr>
        <w:t>Навчальний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елемент</w:t>
      </w:r>
      <w:r>
        <w:rPr>
          <w:b/>
          <w:color w:val="001F5F"/>
          <w:spacing w:val="66"/>
          <w:sz w:val="28"/>
        </w:rPr>
        <w:t xml:space="preserve"> </w:t>
      </w:r>
      <w:r>
        <w:rPr>
          <w:b/>
          <w:color w:val="001F5F"/>
          <w:sz w:val="28"/>
        </w:rPr>
        <w:t>«Створення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сприятливої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атмосфери»</w:t>
      </w:r>
    </w:p>
    <w:p w:rsidR="00356CF3" w:rsidRDefault="00FF6699">
      <w:pPr>
        <w:spacing w:before="42"/>
        <w:ind w:left="1879"/>
        <w:jc w:val="both"/>
        <w:rPr>
          <w:i/>
          <w:sz w:val="28"/>
        </w:rPr>
      </w:pPr>
      <w:r>
        <w:rPr>
          <w:i/>
          <w:sz w:val="28"/>
        </w:rPr>
        <w:t>Прийоми: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епіграфи,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інтелектуальна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розминка</w:t>
      </w:r>
    </w:p>
    <w:p w:rsidR="00356CF3" w:rsidRDefault="00FF6699">
      <w:pPr>
        <w:pStyle w:val="2"/>
        <w:numPr>
          <w:ilvl w:val="0"/>
          <w:numId w:val="9"/>
        </w:numPr>
        <w:tabs>
          <w:tab w:val="left" w:pos="1537"/>
        </w:tabs>
        <w:spacing w:before="53"/>
        <w:ind w:hanging="361"/>
        <w:jc w:val="both"/>
      </w:pPr>
      <w:r>
        <w:rPr>
          <w:color w:val="001F5F"/>
        </w:rPr>
        <w:t>Навчальний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елемент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«Мотивація»</w:t>
      </w:r>
    </w:p>
    <w:p w:rsidR="00356CF3" w:rsidRDefault="00FF6699">
      <w:pPr>
        <w:spacing w:before="43" w:line="278" w:lineRule="auto"/>
        <w:ind w:left="1042" w:right="247" w:firstLine="767"/>
        <w:jc w:val="both"/>
        <w:rPr>
          <w:i/>
          <w:sz w:val="28"/>
        </w:rPr>
      </w:pPr>
      <w:r>
        <w:rPr>
          <w:i/>
          <w:sz w:val="28"/>
        </w:rPr>
        <w:t>Прийоми: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зв‘язок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життям,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майбутнім,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залучення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досвіду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дітей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тощо.</w:t>
      </w:r>
    </w:p>
    <w:p w:rsidR="00356CF3" w:rsidRDefault="00FF6699">
      <w:pPr>
        <w:pStyle w:val="2"/>
        <w:numPr>
          <w:ilvl w:val="0"/>
          <w:numId w:val="9"/>
        </w:numPr>
        <w:tabs>
          <w:tab w:val="left" w:pos="1537"/>
        </w:tabs>
        <w:spacing w:line="321" w:lineRule="exact"/>
        <w:ind w:hanging="361"/>
        <w:jc w:val="both"/>
      </w:pPr>
      <w:r>
        <w:rPr>
          <w:color w:val="001F5F"/>
        </w:rPr>
        <w:t>Навчальний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елемент</w:t>
      </w:r>
      <w:r>
        <w:rPr>
          <w:color w:val="001F5F"/>
          <w:spacing w:val="65"/>
        </w:rPr>
        <w:t xml:space="preserve"> </w:t>
      </w:r>
      <w:r>
        <w:rPr>
          <w:color w:val="001F5F"/>
        </w:rPr>
        <w:t>«</w:t>
      </w:r>
      <w:proofErr w:type="spellStart"/>
      <w:r>
        <w:rPr>
          <w:color w:val="001F5F"/>
        </w:rPr>
        <w:t>Цілепокладання</w:t>
      </w:r>
      <w:proofErr w:type="spellEnd"/>
      <w:r>
        <w:rPr>
          <w:color w:val="001F5F"/>
        </w:rPr>
        <w:t>»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before="43"/>
        <w:rPr>
          <w:sz w:val="28"/>
        </w:rPr>
      </w:pPr>
      <w:r>
        <w:rPr>
          <w:sz w:val="28"/>
        </w:rPr>
        <w:t>формулювання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мети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проміжних</w:t>
      </w:r>
      <w:r>
        <w:rPr>
          <w:spacing w:val="-2"/>
          <w:sz w:val="28"/>
        </w:rPr>
        <w:t xml:space="preserve"> </w:t>
      </w:r>
      <w:r>
        <w:rPr>
          <w:sz w:val="28"/>
        </w:rPr>
        <w:t>цілей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уроку;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before="50"/>
        <w:rPr>
          <w:sz w:val="28"/>
        </w:rPr>
      </w:pPr>
      <w:r>
        <w:rPr>
          <w:sz w:val="28"/>
        </w:rPr>
        <w:t>прогнозування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</w:p>
    <w:p w:rsidR="00356CF3" w:rsidRDefault="00FF6699">
      <w:pPr>
        <w:spacing w:before="48"/>
        <w:ind w:left="1810"/>
        <w:jc w:val="both"/>
        <w:rPr>
          <w:i/>
          <w:sz w:val="28"/>
        </w:rPr>
      </w:pPr>
      <w:r>
        <w:rPr>
          <w:i/>
          <w:sz w:val="28"/>
        </w:rPr>
        <w:t>Прийоми: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колективна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учнів</w:t>
      </w:r>
    </w:p>
    <w:p w:rsidR="00356CF3" w:rsidRDefault="00FF6699">
      <w:pPr>
        <w:pStyle w:val="a3"/>
        <w:spacing w:before="47" w:line="276" w:lineRule="auto"/>
        <w:ind w:left="1042" w:right="246" w:firstLine="707"/>
        <w:jc w:val="both"/>
      </w:pPr>
      <w:r>
        <w:t>Мета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задаватися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діяльнісній</w:t>
      </w:r>
      <w:proofErr w:type="spellEnd"/>
      <w:r>
        <w:rPr>
          <w:spacing w:val="1"/>
        </w:rPr>
        <w:t xml:space="preserve"> </w:t>
      </w:r>
      <w:r>
        <w:t>формі.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підході</w:t>
      </w:r>
      <w:r>
        <w:rPr>
          <w:spacing w:val="-67"/>
        </w:rPr>
        <w:t xml:space="preserve"> </w:t>
      </w:r>
      <w:r>
        <w:t>визначена в меті компетентність або її складова будуть визначати суть методу</w:t>
      </w:r>
      <w:r>
        <w:rPr>
          <w:spacing w:val="1"/>
        </w:rPr>
        <w:t xml:space="preserve"> </w:t>
      </w:r>
      <w:r>
        <w:t>навчання.</w:t>
      </w:r>
    </w:p>
    <w:p w:rsidR="00356CF3" w:rsidRDefault="00FF6699">
      <w:pPr>
        <w:pStyle w:val="a3"/>
        <w:spacing w:before="1" w:line="276" w:lineRule="auto"/>
        <w:ind w:left="1042" w:right="250" w:firstLine="707"/>
        <w:jc w:val="both"/>
      </w:pPr>
      <w:r>
        <w:rPr>
          <w:b/>
          <w:u w:val="thick"/>
        </w:rPr>
        <w:t>1 крок</w:t>
      </w:r>
      <w:r>
        <w:rPr>
          <w:b/>
        </w:rPr>
        <w:t xml:space="preserve">: </w:t>
      </w:r>
      <w:r>
        <w:t>визначення складової предметної компетентності відповідно до</w:t>
      </w:r>
      <w:r>
        <w:rPr>
          <w:spacing w:val="1"/>
        </w:rPr>
        <w:t xml:space="preserve"> </w:t>
      </w:r>
      <w:r>
        <w:t>навчальної програми</w:t>
      </w:r>
    </w:p>
    <w:p w:rsidR="00356CF3" w:rsidRDefault="00FF6699">
      <w:pPr>
        <w:pStyle w:val="2"/>
        <w:spacing w:before="6"/>
        <w:ind w:left="1750"/>
      </w:pPr>
      <w:r>
        <w:t>Наприклад,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before="43"/>
        <w:jc w:val="left"/>
        <w:rPr>
          <w:sz w:val="28"/>
        </w:rPr>
      </w:pPr>
      <w:r>
        <w:rPr>
          <w:sz w:val="28"/>
        </w:rPr>
        <w:t>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уроку</w:t>
      </w:r>
      <w:r>
        <w:rPr>
          <w:spacing w:val="-6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навчитесь…</w:t>
      </w:r>
    </w:p>
    <w:p w:rsidR="00356CF3" w:rsidRDefault="00FF6699">
      <w:pPr>
        <w:pStyle w:val="2"/>
        <w:tabs>
          <w:tab w:val="left" w:pos="3549"/>
          <w:tab w:val="left" w:pos="6161"/>
          <w:tab w:val="left" w:pos="7610"/>
          <w:tab w:val="left" w:pos="9882"/>
        </w:tabs>
        <w:spacing w:before="52" w:line="276" w:lineRule="auto"/>
        <w:ind w:right="244" w:firstLine="707"/>
      </w:pPr>
      <w:r>
        <w:t>Наприклад,</w:t>
      </w:r>
      <w:r>
        <w:tab/>
      </w:r>
      <w:r>
        <w:t>емоційно-ціннісна</w:t>
      </w:r>
      <w:r>
        <w:tab/>
        <w:t>складова</w:t>
      </w:r>
      <w:r>
        <w:tab/>
        <w:t>компетентності</w:t>
      </w:r>
      <w:r>
        <w:tab/>
      </w:r>
      <w:r>
        <w:rPr>
          <w:spacing w:val="-1"/>
        </w:rPr>
        <w:t>може</w:t>
      </w:r>
      <w:r>
        <w:rPr>
          <w:spacing w:val="-67"/>
        </w:rPr>
        <w:t xml:space="preserve"> </w:t>
      </w:r>
      <w:r>
        <w:t>визначатись: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line="276" w:lineRule="auto"/>
        <w:ind w:right="245"/>
        <w:rPr>
          <w:sz w:val="28"/>
        </w:rPr>
      </w:pPr>
      <w:r>
        <w:rPr>
          <w:sz w:val="28"/>
        </w:rPr>
        <w:t>Після цього уроку ви навчитесь: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 формулювати…, визначати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цінність…,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оцінювати…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ставлення…,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загальнолюдські,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цінн</w:t>
      </w:r>
      <w:r>
        <w:rPr>
          <w:sz w:val="28"/>
        </w:rPr>
        <w:t>ості…</w:t>
      </w:r>
    </w:p>
    <w:p w:rsidR="00356CF3" w:rsidRDefault="00FF6699">
      <w:pPr>
        <w:pStyle w:val="2"/>
        <w:spacing w:line="322" w:lineRule="exact"/>
        <w:jc w:val="both"/>
        <w:rPr>
          <w:b w:val="0"/>
        </w:rPr>
      </w:pPr>
      <w:r>
        <w:t>Соціальна</w:t>
      </w:r>
      <w:r>
        <w:rPr>
          <w:spacing w:val="-4"/>
        </w:rPr>
        <w:t xml:space="preserve"> </w:t>
      </w:r>
      <w:r>
        <w:t>компетентність</w:t>
      </w:r>
      <w:r>
        <w:rPr>
          <w:b w:val="0"/>
        </w:rPr>
        <w:t>: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before="45" w:line="276" w:lineRule="auto"/>
        <w:ind w:right="252"/>
        <w:rPr>
          <w:sz w:val="28"/>
        </w:rPr>
      </w:pPr>
      <w:r>
        <w:rPr>
          <w:sz w:val="28"/>
        </w:rPr>
        <w:t>Після сьогоднішнього уроку ви отримаєте досвід: виконання типових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 ролей: громадянина,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 сім’ї,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споживача…,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before="1"/>
        <w:rPr>
          <w:sz w:val="28"/>
        </w:rPr>
      </w:pPr>
      <w:r>
        <w:rPr>
          <w:sz w:val="28"/>
        </w:rPr>
        <w:t>Навчитесь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власне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суспільстві,</w:t>
      </w:r>
      <w:r>
        <w:rPr>
          <w:spacing w:val="-2"/>
          <w:sz w:val="28"/>
        </w:rPr>
        <w:t xml:space="preserve"> </w:t>
      </w:r>
      <w:r>
        <w:rPr>
          <w:sz w:val="28"/>
        </w:rPr>
        <w:t>групі,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колективі…;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before="47" w:line="276" w:lineRule="auto"/>
        <w:ind w:right="251"/>
        <w:rPr>
          <w:sz w:val="28"/>
        </w:rPr>
      </w:pPr>
      <w:r>
        <w:rPr>
          <w:sz w:val="28"/>
        </w:rPr>
        <w:t>Планувати,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розробляти й реалізовувати власні (індивідуальні проекти),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колективні проекти;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line="278" w:lineRule="auto"/>
        <w:ind w:right="248"/>
        <w:rPr>
          <w:sz w:val="28"/>
        </w:rPr>
      </w:pPr>
      <w:r>
        <w:rPr>
          <w:sz w:val="28"/>
        </w:rPr>
        <w:t>Набудете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 від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ситуації;</w:t>
      </w:r>
    </w:p>
    <w:p w:rsidR="00356CF3" w:rsidRDefault="00FF6699">
      <w:pPr>
        <w:pStyle w:val="2"/>
        <w:spacing w:line="321" w:lineRule="exact"/>
      </w:pPr>
      <w:r>
        <w:t>Загальнокультурна: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827"/>
        </w:tabs>
        <w:spacing w:before="42" w:line="278" w:lineRule="auto"/>
        <w:ind w:left="1826" w:right="1584"/>
        <w:jc w:val="left"/>
        <w:rPr>
          <w:sz w:val="28"/>
        </w:rPr>
      </w:pPr>
      <w:r>
        <w:rPr>
          <w:sz w:val="28"/>
        </w:rPr>
        <w:t>Навчитесь аналізувати й оцінювати досягнення національної,</w:t>
      </w:r>
      <w:r>
        <w:rPr>
          <w:spacing w:val="-67"/>
          <w:sz w:val="28"/>
        </w:rPr>
        <w:t xml:space="preserve"> </w:t>
      </w:r>
      <w:r>
        <w:rPr>
          <w:sz w:val="28"/>
        </w:rPr>
        <w:t>європейської та світової культури;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827"/>
        </w:tabs>
        <w:spacing w:line="317" w:lineRule="exact"/>
        <w:ind w:left="1826" w:hanging="361"/>
        <w:jc w:val="left"/>
        <w:rPr>
          <w:sz w:val="28"/>
        </w:rPr>
      </w:pPr>
      <w:r>
        <w:rPr>
          <w:sz w:val="28"/>
        </w:rPr>
        <w:t>Опануєте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толерантної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поведінки;</w:t>
      </w:r>
    </w:p>
    <w:p w:rsidR="00356CF3" w:rsidRDefault="00356CF3">
      <w:pPr>
        <w:spacing w:line="317" w:lineRule="exact"/>
        <w:rPr>
          <w:sz w:val="28"/>
        </w:rPr>
        <w:sectPr w:rsidR="00356CF3">
          <w:pgSz w:w="11910" w:h="16840"/>
          <w:pgMar w:top="1040" w:right="460" w:bottom="1240" w:left="660" w:header="0" w:footer="1037" w:gutter="0"/>
          <w:cols w:space="720"/>
        </w:sectPr>
      </w:pPr>
    </w:p>
    <w:p w:rsidR="00356CF3" w:rsidRDefault="00FF6699">
      <w:pPr>
        <w:pStyle w:val="a4"/>
        <w:numPr>
          <w:ilvl w:val="1"/>
          <w:numId w:val="9"/>
        </w:numPr>
        <w:tabs>
          <w:tab w:val="left" w:pos="1827"/>
        </w:tabs>
        <w:spacing w:before="67" w:line="278" w:lineRule="auto"/>
        <w:ind w:left="1826" w:right="1110"/>
        <w:rPr>
          <w:sz w:val="28"/>
        </w:rPr>
      </w:pPr>
      <w:r>
        <w:rPr>
          <w:sz w:val="28"/>
        </w:rPr>
        <w:lastRenderedPageBreak/>
        <w:t>Визначати умови конструктивної співпраці в умовах культурних,</w:t>
      </w:r>
      <w:r>
        <w:rPr>
          <w:spacing w:val="-67"/>
          <w:sz w:val="28"/>
        </w:rPr>
        <w:t xml:space="preserve"> </w:t>
      </w:r>
      <w:r>
        <w:rPr>
          <w:sz w:val="28"/>
        </w:rPr>
        <w:t>мовних і релігійних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відмінностей;</w:t>
      </w:r>
    </w:p>
    <w:p w:rsidR="00356CF3" w:rsidRDefault="00FF6699">
      <w:pPr>
        <w:pStyle w:val="2"/>
        <w:jc w:val="both"/>
      </w:pPr>
      <w:proofErr w:type="spellStart"/>
      <w:r>
        <w:t>Здоров’язберігаюча</w:t>
      </w:r>
      <w:proofErr w:type="spellEnd"/>
      <w:r>
        <w:rPr>
          <w:spacing w:val="-8"/>
        </w:rPr>
        <w:t xml:space="preserve"> </w:t>
      </w:r>
      <w:r>
        <w:t>компетентність: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before="43" w:line="278" w:lineRule="auto"/>
        <w:ind w:right="1526"/>
        <w:rPr>
          <w:sz w:val="28"/>
        </w:rPr>
      </w:pPr>
      <w:r>
        <w:rPr>
          <w:sz w:val="28"/>
        </w:rPr>
        <w:t>Опануєте способами фізичного самовдосконалення, емоційної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саморегуляції,</w:t>
      </w:r>
      <w:r>
        <w:rPr>
          <w:spacing w:val="-2"/>
          <w:sz w:val="28"/>
        </w:rPr>
        <w:t xml:space="preserve"> </w:t>
      </w:r>
      <w:r>
        <w:rPr>
          <w:sz w:val="28"/>
        </w:rPr>
        <w:t>само</w:t>
      </w:r>
      <w:r>
        <w:rPr>
          <w:spacing w:val="-4"/>
          <w:sz w:val="28"/>
        </w:rPr>
        <w:t xml:space="preserve"> </w:t>
      </w:r>
      <w:r>
        <w:rPr>
          <w:sz w:val="28"/>
        </w:rPr>
        <w:t>підтримки та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самоконтролю;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line="317" w:lineRule="exact"/>
        <w:rPr>
          <w:sz w:val="28"/>
        </w:rPr>
      </w:pPr>
      <w:r>
        <w:rPr>
          <w:sz w:val="28"/>
        </w:rPr>
        <w:t>Оволодієте</w:t>
      </w:r>
      <w:r>
        <w:rPr>
          <w:spacing w:val="-8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грамотності;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62"/>
        </w:tabs>
        <w:spacing w:before="47" w:line="276" w:lineRule="auto"/>
        <w:ind w:right="1026"/>
        <w:rPr>
          <w:sz w:val="28"/>
        </w:rPr>
      </w:pPr>
      <w:r>
        <w:rPr>
          <w:sz w:val="28"/>
        </w:rPr>
        <w:t>Фізіологічної грамотності (гігієна, харчування, турбота про власне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здоров’я).</w:t>
      </w:r>
    </w:p>
    <w:p w:rsidR="00356CF3" w:rsidRDefault="00FF6699">
      <w:pPr>
        <w:pStyle w:val="2"/>
        <w:spacing w:before="6" w:line="276" w:lineRule="auto"/>
        <w:ind w:right="245" w:firstLine="707"/>
        <w:jc w:val="both"/>
      </w:pPr>
      <w:r>
        <w:t>ІКТ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(</w:t>
      </w:r>
      <w:proofErr w:type="spellStart"/>
      <w:r>
        <w:t>комп</w:t>
      </w:r>
      <w:r>
        <w:t>етентність</w:t>
      </w:r>
      <w:proofErr w:type="spellEnd"/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-4"/>
        </w:rPr>
        <w:t xml:space="preserve"> </w:t>
      </w:r>
      <w:r>
        <w:t>технологій):</w:t>
      </w:r>
    </w:p>
    <w:p w:rsidR="00356CF3" w:rsidRDefault="00FF6699">
      <w:pPr>
        <w:pStyle w:val="a4"/>
        <w:numPr>
          <w:ilvl w:val="1"/>
          <w:numId w:val="9"/>
        </w:numPr>
        <w:tabs>
          <w:tab w:val="left" w:pos="1750"/>
        </w:tabs>
        <w:spacing w:line="276" w:lineRule="auto"/>
        <w:ind w:left="1750" w:right="250"/>
        <w:rPr>
          <w:sz w:val="28"/>
        </w:rPr>
      </w:pPr>
      <w:r>
        <w:rPr>
          <w:sz w:val="28"/>
        </w:rPr>
        <w:t>Отримаєте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пошуку,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інформації…</w:t>
      </w:r>
    </w:p>
    <w:p w:rsidR="00356CF3" w:rsidRDefault="00FF6699">
      <w:pPr>
        <w:pStyle w:val="2"/>
        <w:ind w:left="4165"/>
      </w:pPr>
      <w:r>
        <w:rPr>
          <w:color w:val="C00000"/>
        </w:rPr>
        <w:t>ЕТАП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ЦІЛЕРЕАЛІЗАЦІЇ</w:t>
      </w:r>
    </w:p>
    <w:p w:rsidR="00356CF3" w:rsidRDefault="00FF6699">
      <w:pPr>
        <w:pStyle w:val="a3"/>
        <w:spacing w:before="43" w:line="276" w:lineRule="auto"/>
        <w:ind w:left="1042" w:right="243" w:firstLine="707"/>
        <w:jc w:val="both"/>
      </w:pPr>
      <w:r>
        <w:t>Організація цього етапу є мірилом педагогічної майстерності та зрілості</w:t>
      </w:r>
      <w:r>
        <w:rPr>
          <w:spacing w:val="1"/>
        </w:rPr>
        <w:t xml:space="preserve"> </w:t>
      </w:r>
      <w:r>
        <w:t>вчителя. Саме на цьому етапі вчитель може проявити творчість і показати</w:t>
      </w:r>
      <w:r>
        <w:rPr>
          <w:spacing w:val="1"/>
        </w:rPr>
        <w:t xml:space="preserve"> </w:t>
      </w:r>
      <w:r>
        <w:t>найвищий</w:t>
      </w:r>
      <w:r>
        <w:rPr>
          <w:spacing w:val="-1"/>
        </w:rPr>
        <w:t xml:space="preserve"> </w:t>
      </w:r>
      <w:r>
        <w:t>«пілотаж» у</w:t>
      </w:r>
      <w:r>
        <w:rPr>
          <w:spacing w:val="-4"/>
        </w:rPr>
        <w:t xml:space="preserve"> </w:t>
      </w:r>
      <w:r>
        <w:t>власній діяльності.</w:t>
      </w:r>
    </w:p>
    <w:p w:rsidR="00356CF3" w:rsidRDefault="00FF6699">
      <w:pPr>
        <w:spacing w:before="5"/>
        <w:ind w:left="1042"/>
        <w:rPr>
          <w:b/>
          <w:sz w:val="28"/>
        </w:rPr>
      </w:pPr>
      <w:r>
        <w:rPr>
          <w:b/>
          <w:color w:val="C00000"/>
          <w:sz w:val="28"/>
          <w:u w:val="thick" w:color="C00000"/>
        </w:rPr>
        <w:t>БЛОК</w:t>
      </w:r>
      <w:r>
        <w:rPr>
          <w:b/>
          <w:color w:val="C00000"/>
          <w:spacing w:val="65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«КОНТРОЛЬ»</w:t>
      </w:r>
    </w:p>
    <w:p w:rsidR="00356CF3" w:rsidRDefault="00FF6699">
      <w:pPr>
        <w:pStyle w:val="3"/>
        <w:spacing w:before="53"/>
      </w:pPr>
      <w:r>
        <w:rPr>
          <w:color w:val="001F5F"/>
        </w:rPr>
        <w:t>(передбачає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оцінювання,</w:t>
      </w:r>
      <w:r>
        <w:rPr>
          <w:color w:val="001F5F"/>
          <w:spacing w:val="16"/>
        </w:rPr>
        <w:t xml:space="preserve"> </w:t>
      </w:r>
      <w:proofErr w:type="spellStart"/>
      <w:r>
        <w:rPr>
          <w:color w:val="001F5F"/>
        </w:rPr>
        <w:t>самооцінювання</w:t>
      </w:r>
      <w:proofErr w:type="spellEnd"/>
      <w:r>
        <w:rPr>
          <w:color w:val="001F5F"/>
          <w:spacing w:val="1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рівні</w:t>
      </w:r>
      <w:r>
        <w:rPr>
          <w:color w:val="001F5F"/>
          <w:spacing w:val="18"/>
        </w:rPr>
        <w:t xml:space="preserve"> </w:t>
      </w:r>
      <w:proofErr w:type="spellStart"/>
      <w:r>
        <w:rPr>
          <w:color w:val="001F5F"/>
        </w:rPr>
        <w:t>компете</w:t>
      </w:r>
      <w:r>
        <w:rPr>
          <w:color w:val="001F5F"/>
        </w:rPr>
        <w:t>нтнісного</w:t>
      </w:r>
      <w:proofErr w:type="spellEnd"/>
      <w:r>
        <w:rPr>
          <w:color w:val="001F5F"/>
          <w:spacing w:val="15"/>
        </w:rPr>
        <w:t xml:space="preserve"> </w:t>
      </w:r>
      <w:r>
        <w:rPr>
          <w:color w:val="001F5F"/>
        </w:rPr>
        <w:t>уроку</w:t>
      </w:r>
    </w:p>
    <w:p w:rsidR="00356CF3" w:rsidRDefault="00FF6699">
      <w:pPr>
        <w:spacing w:before="47"/>
        <w:ind w:left="1042"/>
        <w:rPr>
          <w:b/>
          <w:i/>
          <w:sz w:val="28"/>
        </w:rPr>
      </w:pPr>
      <w:r>
        <w:rPr>
          <w:b/>
          <w:i/>
          <w:color w:val="001F5F"/>
          <w:sz w:val="28"/>
        </w:rPr>
        <w:t>–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вимагає</w:t>
      </w:r>
      <w:r>
        <w:rPr>
          <w:b/>
          <w:i/>
          <w:color w:val="001F5F"/>
          <w:spacing w:val="-1"/>
          <w:sz w:val="28"/>
        </w:rPr>
        <w:t xml:space="preserve"> </w:t>
      </w:r>
      <w:r>
        <w:rPr>
          <w:b/>
          <w:i/>
          <w:color w:val="001F5F"/>
          <w:sz w:val="28"/>
        </w:rPr>
        <w:t>нових</w:t>
      </w:r>
      <w:r>
        <w:rPr>
          <w:b/>
          <w:i/>
          <w:color w:val="001F5F"/>
          <w:spacing w:val="-2"/>
          <w:sz w:val="28"/>
        </w:rPr>
        <w:t xml:space="preserve"> </w:t>
      </w:r>
      <w:r>
        <w:rPr>
          <w:b/>
          <w:i/>
          <w:color w:val="001F5F"/>
          <w:sz w:val="28"/>
        </w:rPr>
        <w:t>підходів)</w:t>
      </w:r>
    </w:p>
    <w:p w:rsidR="00356CF3" w:rsidRDefault="00FF6699">
      <w:pPr>
        <w:pStyle w:val="2"/>
        <w:numPr>
          <w:ilvl w:val="0"/>
          <w:numId w:val="8"/>
        </w:numPr>
        <w:tabs>
          <w:tab w:val="left" w:pos="1323"/>
        </w:tabs>
        <w:spacing w:before="46"/>
      </w:pPr>
      <w:r>
        <w:t>Самоперевірка</w:t>
      </w:r>
    </w:p>
    <w:p w:rsidR="00356CF3" w:rsidRDefault="00FF6699">
      <w:pPr>
        <w:pStyle w:val="a4"/>
        <w:numPr>
          <w:ilvl w:val="0"/>
          <w:numId w:val="8"/>
        </w:numPr>
        <w:tabs>
          <w:tab w:val="left" w:pos="1323"/>
        </w:tabs>
        <w:spacing w:before="47"/>
        <w:rPr>
          <w:b/>
          <w:sz w:val="28"/>
        </w:rPr>
      </w:pPr>
      <w:r>
        <w:rPr>
          <w:b/>
          <w:sz w:val="28"/>
        </w:rPr>
        <w:t>Самоконтроль</w:t>
      </w:r>
    </w:p>
    <w:p w:rsidR="00356CF3" w:rsidRDefault="00FF6699">
      <w:pPr>
        <w:pStyle w:val="2"/>
        <w:numPr>
          <w:ilvl w:val="0"/>
          <w:numId w:val="8"/>
        </w:numPr>
        <w:tabs>
          <w:tab w:val="left" w:pos="1323"/>
        </w:tabs>
        <w:spacing w:before="50"/>
      </w:pPr>
      <w:proofErr w:type="spellStart"/>
      <w:r>
        <w:t>Взаємоопитування</w:t>
      </w:r>
      <w:proofErr w:type="spellEnd"/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парах</w:t>
      </w:r>
    </w:p>
    <w:p w:rsidR="00356CF3" w:rsidRDefault="00FF6699">
      <w:pPr>
        <w:pStyle w:val="a4"/>
        <w:numPr>
          <w:ilvl w:val="0"/>
          <w:numId w:val="8"/>
        </w:numPr>
        <w:tabs>
          <w:tab w:val="left" w:pos="1356"/>
          <w:tab w:val="left" w:pos="3064"/>
          <w:tab w:val="left" w:pos="5134"/>
          <w:tab w:val="left" w:pos="6814"/>
        </w:tabs>
        <w:spacing w:before="43" w:line="276" w:lineRule="auto"/>
        <w:ind w:left="1042" w:right="246" w:firstLine="0"/>
        <w:rPr>
          <w:i/>
          <w:sz w:val="28"/>
        </w:rPr>
      </w:pPr>
      <w:r>
        <w:rPr>
          <w:b/>
          <w:sz w:val="28"/>
        </w:rPr>
        <w:t>Навчальне</w:t>
      </w:r>
      <w:r>
        <w:rPr>
          <w:b/>
          <w:sz w:val="28"/>
        </w:rPr>
        <w:tab/>
        <w:t>повідомлення</w:t>
      </w:r>
      <w:r>
        <w:rPr>
          <w:b/>
          <w:sz w:val="28"/>
        </w:rPr>
        <w:tab/>
        <w:t>біля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дошки</w:t>
      </w:r>
      <w:r>
        <w:rPr>
          <w:b/>
          <w:sz w:val="28"/>
        </w:rPr>
        <w:tab/>
      </w:r>
      <w:r>
        <w:rPr>
          <w:i/>
          <w:sz w:val="28"/>
        </w:rPr>
        <w:t>(з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розгорнутим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рецензуванням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однокласниками)</w:t>
      </w:r>
    </w:p>
    <w:p w:rsidR="00356CF3" w:rsidRDefault="00FF6699">
      <w:pPr>
        <w:pStyle w:val="a3"/>
        <w:spacing w:line="276" w:lineRule="auto"/>
        <w:ind w:left="1042" w:right="242" w:firstLine="707"/>
        <w:jc w:val="both"/>
      </w:pPr>
      <w:r>
        <w:rPr>
          <w:b/>
          <w:u w:val="thick"/>
        </w:rPr>
        <w:t>Головне:</w:t>
      </w:r>
      <w:r>
        <w:rPr>
          <w:b/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активніше</w:t>
      </w:r>
      <w:r>
        <w:rPr>
          <w:spacing w:val="1"/>
        </w:rPr>
        <w:t xml:space="preserve"> </w:t>
      </w:r>
      <w:r>
        <w:t>звертатися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прийомів,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активізувати</w:t>
      </w:r>
      <w:r>
        <w:rPr>
          <w:spacing w:val="1"/>
        </w:rPr>
        <w:t xml:space="preserve"> </w:t>
      </w:r>
      <w:r>
        <w:t>розумову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свідомого</w:t>
      </w:r>
      <w:r>
        <w:rPr>
          <w:spacing w:val="1"/>
        </w:rPr>
        <w:t xml:space="preserve"> </w:t>
      </w:r>
      <w:r>
        <w:t>опанування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під</w:t>
      </w:r>
      <w:r>
        <w:rPr>
          <w:spacing w:val="7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учителя.</w:t>
      </w:r>
    </w:p>
    <w:p w:rsidR="00356CF3" w:rsidRDefault="00FF6699">
      <w:pPr>
        <w:spacing w:before="6"/>
        <w:ind w:left="1042"/>
        <w:rPr>
          <w:b/>
          <w:sz w:val="28"/>
        </w:rPr>
      </w:pPr>
      <w:r>
        <w:rPr>
          <w:b/>
          <w:color w:val="C00000"/>
          <w:sz w:val="28"/>
          <w:u w:val="thick" w:color="C00000"/>
        </w:rPr>
        <w:t>БЛОК</w:t>
      </w:r>
      <w:r>
        <w:rPr>
          <w:b/>
          <w:color w:val="C00000"/>
          <w:spacing w:val="67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«ТЕОРІЯ»</w:t>
      </w:r>
    </w:p>
    <w:p w:rsidR="00356CF3" w:rsidRDefault="00FF6699">
      <w:pPr>
        <w:pStyle w:val="a4"/>
        <w:numPr>
          <w:ilvl w:val="1"/>
          <w:numId w:val="8"/>
        </w:numPr>
        <w:tabs>
          <w:tab w:val="left" w:pos="1762"/>
        </w:tabs>
        <w:spacing w:before="48"/>
        <w:jc w:val="both"/>
        <w:rPr>
          <w:b/>
          <w:sz w:val="28"/>
        </w:rPr>
      </w:pPr>
      <w:r>
        <w:rPr>
          <w:b/>
          <w:sz w:val="28"/>
        </w:rPr>
        <w:t>Підготовка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сприйняття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матеріалу</w:t>
      </w:r>
    </w:p>
    <w:p w:rsidR="00356CF3" w:rsidRDefault="00FF6699">
      <w:pPr>
        <w:pStyle w:val="2"/>
        <w:numPr>
          <w:ilvl w:val="1"/>
          <w:numId w:val="8"/>
        </w:numPr>
        <w:tabs>
          <w:tab w:val="left" w:pos="1762"/>
        </w:tabs>
        <w:spacing w:before="48"/>
        <w:jc w:val="both"/>
      </w:pPr>
      <w:r>
        <w:t>Введення</w:t>
      </w:r>
      <w:r>
        <w:rPr>
          <w:spacing w:val="6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матеріалу</w:t>
      </w:r>
    </w:p>
    <w:p w:rsidR="00356CF3" w:rsidRDefault="00FF6699">
      <w:pPr>
        <w:spacing w:before="42" w:line="276" w:lineRule="auto"/>
        <w:ind w:left="1042" w:right="247" w:firstLine="559"/>
        <w:jc w:val="both"/>
        <w:rPr>
          <w:i/>
          <w:sz w:val="28"/>
        </w:rPr>
      </w:pPr>
      <w:r>
        <w:rPr>
          <w:i/>
          <w:sz w:val="28"/>
        </w:rPr>
        <w:t>Прийоми: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поєднання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традиційних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пояснювальних,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</w:t>
      </w:r>
      <w:r>
        <w:rPr>
          <w:i/>
          <w:sz w:val="28"/>
        </w:rPr>
        <w:t>ристичних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пізнавальних методів і повідомлень заздалегідь підготовлених учнів за новою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подальшим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обговоренням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вивченням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підручника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керівництвом сильного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учня.</w:t>
      </w:r>
    </w:p>
    <w:p w:rsidR="00356CF3" w:rsidRDefault="00FF6699">
      <w:pPr>
        <w:pStyle w:val="2"/>
        <w:numPr>
          <w:ilvl w:val="1"/>
          <w:numId w:val="8"/>
        </w:numPr>
        <w:tabs>
          <w:tab w:val="left" w:pos="1762"/>
        </w:tabs>
        <w:spacing w:before="8"/>
        <w:jc w:val="both"/>
      </w:pPr>
      <w:r>
        <w:t xml:space="preserve">Закріплення  </w:t>
      </w:r>
      <w:r>
        <w:rPr>
          <w:spacing w:val="66"/>
        </w:rPr>
        <w:t xml:space="preserve"> </w:t>
      </w:r>
      <w:r>
        <w:t>знань</w:t>
      </w:r>
    </w:p>
    <w:p w:rsidR="00356CF3" w:rsidRDefault="00356CF3">
      <w:pPr>
        <w:jc w:val="both"/>
        <w:sectPr w:rsidR="00356CF3">
          <w:pgSz w:w="11910" w:h="16840"/>
          <w:pgMar w:top="1040" w:right="460" w:bottom="1240" w:left="660" w:header="0" w:footer="1037" w:gutter="0"/>
          <w:cols w:space="720"/>
        </w:sectPr>
      </w:pPr>
    </w:p>
    <w:p w:rsidR="00356CF3" w:rsidRDefault="00FF6699">
      <w:pPr>
        <w:spacing w:before="67" w:line="276" w:lineRule="auto"/>
        <w:ind w:left="1042" w:right="251" w:firstLine="559"/>
        <w:jc w:val="both"/>
        <w:rPr>
          <w:i/>
          <w:sz w:val="28"/>
        </w:rPr>
      </w:pPr>
      <w:r>
        <w:rPr>
          <w:i/>
          <w:sz w:val="28"/>
        </w:rPr>
        <w:lastRenderedPageBreak/>
        <w:t>Прийоми: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формулювання питань по новому матеріалу з наступною відповіддю на 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учнів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інших груп.</w:t>
      </w:r>
    </w:p>
    <w:p w:rsidR="00356CF3" w:rsidRDefault="00FF6699">
      <w:pPr>
        <w:spacing w:before="6"/>
        <w:ind w:left="1042"/>
        <w:rPr>
          <w:b/>
          <w:sz w:val="28"/>
        </w:rPr>
      </w:pPr>
      <w:r>
        <w:rPr>
          <w:b/>
          <w:color w:val="C00000"/>
          <w:sz w:val="28"/>
          <w:u w:val="thick" w:color="C00000"/>
        </w:rPr>
        <w:t>БЛОК</w:t>
      </w:r>
      <w:r>
        <w:rPr>
          <w:b/>
          <w:color w:val="C00000"/>
          <w:spacing w:val="64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«ПРАКТИКА»</w:t>
      </w:r>
    </w:p>
    <w:p w:rsidR="00356CF3" w:rsidRDefault="00FF6699">
      <w:pPr>
        <w:pStyle w:val="a4"/>
        <w:numPr>
          <w:ilvl w:val="0"/>
          <w:numId w:val="7"/>
        </w:numPr>
        <w:tabs>
          <w:tab w:val="left" w:pos="1762"/>
        </w:tabs>
        <w:spacing w:before="50"/>
        <w:jc w:val="both"/>
        <w:rPr>
          <w:b/>
          <w:sz w:val="28"/>
        </w:rPr>
      </w:pPr>
      <w:r>
        <w:rPr>
          <w:b/>
          <w:sz w:val="28"/>
        </w:rPr>
        <w:t>Колективна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>робота</w:t>
      </w:r>
    </w:p>
    <w:p w:rsidR="00356CF3" w:rsidRDefault="00FF6699">
      <w:pPr>
        <w:spacing w:before="43" w:line="276" w:lineRule="auto"/>
        <w:ind w:left="1042" w:right="244" w:firstLine="566"/>
        <w:jc w:val="both"/>
        <w:rPr>
          <w:sz w:val="28"/>
        </w:rPr>
      </w:pPr>
      <w:r>
        <w:rPr>
          <w:i/>
          <w:sz w:val="28"/>
        </w:rPr>
        <w:t>Прийоми: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складання алгоритму дій, визначення послідовності виконання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завдань,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запитань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осмислення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інтерактивні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вправи</w:t>
      </w:r>
      <w:r>
        <w:rPr>
          <w:sz w:val="28"/>
        </w:rPr>
        <w:t>.</w:t>
      </w:r>
    </w:p>
    <w:p w:rsidR="00356CF3" w:rsidRDefault="00FF6699">
      <w:pPr>
        <w:pStyle w:val="2"/>
        <w:numPr>
          <w:ilvl w:val="0"/>
          <w:numId w:val="7"/>
        </w:numPr>
        <w:tabs>
          <w:tab w:val="left" w:pos="1762"/>
        </w:tabs>
        <w:spacing w:before="5"/>
        <w:jc w:val="both"/>
      </w:pPr>
      <w:r>
        <w:t xml:space="preserve">Презентація  </w:t>
      </w:r>
      <w:r>
        <w:rPr>
          <w:spacing w:val="63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 xml:space="preserve">виконання   </w:t>
      </w:r>
      <w:r>
        <w:rPr>
          <w:spacing w:val="62"/>
        </w:rPr>
        <w:t xml:space="preserve"> </w:t>
      </w:r>
      <w:r>
        <w:t>завдань</w:t>
      </w:r>
    </w:p>
    <w:p w:rsidR="00356CF3" w:rsidRDefault="00FF6699">
      <w:pPr>
        <w:spacing w:before="43"/>
        <w:ind w:left="1459"/>
        <w:jc w:val="both"/>
        <w:rPr>
          <w:i/>
          <w:sz w:val="28"/>
        </w:rPr>
      </w:pPr>
      <w:r>
        <w:rPr>
          <w:i/>
          <w:sz w:val="28"/>
        </w:rPr>
        <w:t>Прийоми:</w:t>
      </w:r>
      <w:r>
        <w:rPr>
          <w:i/>
          <w:spacing w:val="64"/>
          <w:sz w:val="28"/>
        </w:rPr>
        <w:t xml:space="preserve"> </w:t>
      </w:r>
      <w:proofErr w:type="spellStart"/>
      <w:r>
        <w:rPr>
          <w:i/>
          <w:sz w:val="28"/>
        </w:rPr>
        <w:t>взаємокорекція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координація.</w:t>
      </w:r>
    </w:p>
    <w:p w:rsidR="00356CF3" w:rsidRDefault="00FF6699">
      <w:pPr>
        <w:spacing w:before="53"/>
        <w:ind w:left="1042"/>
        <w:rPr>
          <w:b/>
          <w:sz w:val="28"/>
        </w:rPr>
      </w:pPr>
      <w:r>
        <w:rPr>
          <w:b/>
          <w:color w:val="C00000"/>
          <w:sz w:val="28"/>
          <w:u w:val="thick" w:color="C00000"/>
        </w:rPr>
        <w:t>БЛОК</w:t>
      </w:r>
      <w:r>
        <w:rPr>
          <w:b/>
          <w:color w:val="C00000"/>
          <w:spacing w:val="-4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«РЕФЛЕКСІЯ»</w:t>
      </w:r>
    </w:p>
    <w:p w:rsidR="00356CF3" w:rsidRDefault="00FF6699">
      <w:pPr>
        <w:pStyle w:val="a4"/>
        <w:numPr>
          <w:ilvl w:val="0"/>
          <w:numId w:val="6"/>
        </w:numPr>
        <w:tabs>
          <w:tab w:val="left" w:pos="1762"/>
        </w:tabs>
        <w:spacing w:before="50"/>
        <w:jc w:val="both"/>
        <w:rPr>
          <w:b/>
          <w:sz w:val="28"/>
        </w:rPr>
      </w:pPr>
      <w:r>
        <w:rPr>
          <w:b/>
          <w:sz w:val="28"/>
        </w:rPr>
        <w:t xml:space="preserve">Підбиття  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підсумків</w:t>
      </w:r>
    </w:p>
    <w:p w:rsidR="00356CF3" w:rsidRDefault="00FF6699">
      <w:pPr>
        <w:spacing w:before="42" w:line="276" w:lineRule="auto"/>
        <w:ind w:left="1042" w:right="249" w:firstLine="628"/>
        <w:jc w:val="both"/>
        <w:rPr>
          <w:i/>
          <w:sz w:val="28"/>
        </w:rPr>
      </w:pPr>
      <w:r>
        <w:rPr>
          <w:i/>
          <w:sz w:val="28"/>
        </w:rPr>
        <w:t>Прийоми: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бесіда,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запитання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змістовного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аспекту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(наскільки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вивчений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застосувати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практиці?)</w:t>
      </w:r>
    </w:p>
    <w:p w:rsidR="00356CF3" w:rsidRDefault="00FF6699">
      <w:pPr>
        <w:pStyle w:val="a4"/>
        <w:numPr>
          <w:ilvl w:val="0"/>
          <w:numId w:val="6"/>
        </w:numPr>
        <w:tabs>
          <w:tab w:val="left" w:pos="1762"/>
        </w:tabs>
        <w:spacing w:before="1" w:line="276" w:lineRule="auto"/>
        <w:ind w:left="1459" w:right="247" w:hanging="58"/>
        <w:jc w:val="both"/>
        <w:rPr>
          <w:i/>
          <w:sz w:val="28"/>
        </w:rPr>
      </w:pPr>
      <w:r>
        <w:rPr>
          <w:b/>
          <w:sz w:val="28"/>
        </w:rPr>
        <w:t xml:space="preserve">Власне рефлексія </w:t>
      </w:r>
      <w:r>
        <w:rPr>
          <w:i/>
          <w:sz w:val="28"/>
        </w:rPr>
        <w:t xml:space="preserve">(усна й письмова, </w:t>
      </w:r>
      <w:proofErr w:type="spellStart"/>
      <w:r>
        <w:rPr>
          <w:i/>
          <w:sz w:val="28"/>
        </w:rPr>
        <w:t>інтелектульна</w:t>
      </w:r>
      <w:proofErr w:type="spellEnd"/>
      <w:r>
        <w:rPr>
          <w:i/>
          <w:sz w:val="28"/>
        </w:rPr>
        <w:t xml:space="preserve"> й емоційна).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Прийоми:</w:t>
      </w:r>
      <w:r>
        <w:rPr>
          <w:i/>
          <w:spacing w:val="23"/>
          <w:sz w:val="28"/>
        </w:rPr>
        <w:t xml:space="preserve"> </w:t>
      </w:r>
      <w:proofErr w:type="spellStart"/>
      <w:r>
        <w:rPr>
          <w:i/>
          <w:sz w:val="28"/>
        </w:rPr>
        <w:t>синквейн</w:t>
      </w:r>
      <w:proofErr w:type="spellEnd"/>
      <w:r>
        <w:rPr>
          <w:i/>
          <w:sz w:val="28"/>
        </w:rPr>
        <w:t>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висновки,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«Шкала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ефективності»,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«Лист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побажань»</w:t>
      </w:r>
    </w:p>
    <w:p w:rsidR="00356CF3" w:rsidRDefault="00FF6699">
      <w:pPr>
        <w:pStyle w:val="a3"/>
        <w:tabs>
          <w:tab w:val="left" w:pos="2982"/>
          <w:tab w:val="left" w:pos="4075"/>
          <w:tab w:val="left" w:pos="4466"/>
          <w:tab w:val="left" w:pos="6288"/>
          <w:tab w:val="left" w:pos="8581"/>
          <w:tab w:val="left" w:pos="9599"/>
          <w:tab w:val="left" w:pos="9973"/>
        </w:tabs>
        <w:spacing w:line="321" w:lineRule="exact"/>
        <w:ind w:left="1042"/>
      </w:pPr>
      <w:r>
        <w:t>Обов’язковим</w:t>
      </w:r>
      <w:r>
        <w:tab/>
        <w:t>етапом</w:t>
      </w:r>
      <w:r>
        <w:tab/>
        <w:t>у</w:t>
      </w:r>
      <w:r>
        <w:tab/>
        <w:t>моделюванні</w:t>
      </w:r>
      <w:r>
        <w:tab/>
      </w:r>
      <w:proofErr w:type="spellStart"/>
      <w:r>
        <w:t>компетентнісних</w:t>
      </w:r>
      <w:proofErr w:type="spellEnd"/>
      <w:r>
        <w:tab/>
        <w:t>уроків</w:t>
      </w:r>
      <w:r>
        <w:tab/>
        <w:t>є</w:t>
      </w:r>
      <w:r>
        <w:tab/>
        <w:t>блок</w:t>
      </w:r>
    </w:p>
    <w:p w:rsidR="00356CF3" w:rsidRDefault="00FF6699">
      <w:pPr>
        <w:pStyle w:val="a3"/>
        <w:spacing w:before="50"/>
        <w:ind w:left="1042"/>
      </w:pPr>
      <w:r>
        <w:t>«</w:t>
      </w:r>
      <w:proofErr w:type="spellStart"/>
      <w:r>
        <w:t>Рефексія</w:t>
      </w:r>
      <w:proofErr w:type="spellEnd"/>
      <w:r>
        <w:t>».</w:t>
      </w:r>
    </w:p>
    <w:p w:rsidR="00356CF3" w:rsidRDefault="00FF6699">
      <w:pPr>
        <w:pStyle w:val="a3"/>
        <w:spacing w:before="48" w:line="276" w:lineRule="auto"/>
        <w:ind w:left="1042" w:right="243" w:firstLine="698"/>
        <w:jc w:val="both"/>
      </w:pPr>
      <w:r>
        <w:t>Введення рефлексії обумовлене її важливістю саме з погляду побудови</w:t>
      </w:r>
      <w:r>
        <w:rPr>
          <w:spacing w:val="1"/>
        </w:rPr>
        <w:t xml:space="preserve"> </w:t>
      </w:r>
      <w:proofErr w:type="spellStart"/>
      <w:r>
        <w:t>компетентнісногоного</w:t>
      </w:r>
      <w:proofErr w:type="spellEnd"/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механізмів саморозвитку особистості.</w:t>
      </w:r>
      <w:r>
        <w:rPr>
          <w:spacing w:val="1"/>
        </w:rPr>
        <w:t xml:space="preserve"> </w:t>
      </w:r>
      <w:r>
        <w:t>Постійна активізація рефлексії учнів у</w:t>
      </w:r>
      <w:r>
        <w:rPr>
          <w:spacing w:val="1"/>
        </w:rPr>
        <w:t xml:space="preserve"> </w:t>
      </w:r>
      <w:r>
        <w:t>проц</w:t>
      </w:r>
      <w:r>
        <w:t>есі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дитині</w:t>
      </w:r>
      <w:r>
        <w:rPr>
          <w:spacing w:val="1"/>
        </w:rPr>
        <w:t xml:space="preserve"> </w:t>
      </w:r>
      <w:r>
        <w:t>переосмислювати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суб'єктивний</w:t>
      </w:r>
      <w:r>
        <w:rPr>
          <w:spacing w:val="1"/>
        </w:rPr>
        <w:t xml:space="preserve"> </w:t>
      </w:r>
      <w:r>
        <w:t>досвід:</w:t>
      </w:r>
      <w:r>
        <w:rPr>
          <w:spacing w:val="-67"/>
        </w:rPr>
        <w:t xml:space="preserve"> </w:t>
      </w:r>
      <w:r>
        <w:t>особистісні зміни,</w:t>
      </w:r>
      <w:r>
        <w:rPr>
          <w:spacing w:val="-1"/>
        </w:rPr>
        <w:t xml:space="preserve"> </w:t>
      </w:r>
      <w:r>
        <w:t>ціннісні</w:t>
      </w:r>
      <w:r>
        <w:rPr>
          <w:spacing w:val="2"/>
        </w:rPr>
        <w:t xml:space="preserve"> </w:t>
      </w:r>
      <w:r>
        <w:t>відносини,</w:t>
      </w:r>
      <w:r>
        <w:rPr>
          <w:spacing w:val="-1"/>
        </w:rPr>
        <w:t xml:space="preserve"> </w:t>
      </w:r>
      <w:r>
        <w:t>дії,</w:t>
      </w:r>
      <w:r>
        <w:rPr>
          <w:spacing w:val="-2"/>
        </w:rPr>
        <w:t xml:space="preserve"> </w:t>
      </w:r>
      <w:r>
        <w:t>знання.</w:t>
      </w:r>
    </w:p>
    <w:p w:rsidR="00356CF3" w:rsidRDefault="00FF6699">
      <w:pPr>
        <w:pStyle w:val="a3"/>
        <w:spacing w:line="276" w:lineRule="auto"/>
        <w:ind w:left="1042" w:right="246" w:firstLine="707"/>
        <w:jc w:val="both"/>
      </w:pPr>
      <w:r>
        <w:t>Підбиття підсумків – дуже важливий етап</w:t>
      </w:r>
      <w:r>
        <w:rPr>
          <w:spacing w:val="1"/>
        </w:rPr>
        <w:t xml:space="preserve"> </w:t>
      </w:r>
      <w:r>
        <w:t>уроку. Саме під час нього</w:t>
      </w:r>
      <w:r>
        <w:rPr>
          <w:spacing w:val="1"/>
        </w:rPr>
        <w:t xml:space="preserve"> </w:t>
      </w:r>
      <w:r>
        <w:t>висвітлюється зміст виконаної роботи; підводиться риска під знаннями, що</w:t>
      </w:r>
      <w:r>
        <w:rPr>
          <w:spacing w:val="1"/>
        </w:rPr>
        <w:t xml:space="preserve"> </w:t>
      </w:r>
      <w:r>
        <w:t>повинні бути засвоєні, і встановлюється зв'язок між уже вивченим і тим, що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знадобитися учням у</w:t>
      </w:r>
      <w:r>
        <w:rPr>
          <w:spacing w:val="-4"/>
        </w:rPr>
        <w:t xml:space="preserve"> </w:t>
      </w:r>
      <w:r>
        <w:t>майбутньому.</w:t>
      </w:r>
    </w:p>
    <w:p w:rsidR="00356CF3" w:rsidRDefault="00FF6699">
      <w:pPr>
        <w:pStyle w:val="a3"/>
        <w:spacing w:line="276" w:lineRule="auto"/>
        <w:ind w:left="1042" w:right="241" w:firstLine="707"/>
        <w:jc w:val="both"/>
      </w:pPr>
      <w:r>
        <w:t>Важливим фактором, що впливає на ефективність рефлексії в навчанні, є</w:t>
      </w:r>
      <w:r>
        <w:rPr>
          <w:spacing w:val="-67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прийомів,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віковим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особливостям дітей. Рефлексія не повинна бути лише вербальною – це можуть</w:t>
      </w:r>
      <w:r>
        <w:rPr>
          <w:spacing w:val="-67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малюнки,</w:t>
      </w:r>
      <w:r>
        <w:rPr>
          <w:spacing w:val="-1"/>
        </w:rPr>
        <w:t xml:space="preserve"> </w:t>
      </w:r>
      <w:r>
        <w:t>схеми,</w:t>
      </w:r>
      <w:r>
        <w:rPr>
          <w:spacing w:val="-1"/>
        </w:rPr>
        <w:t xml:space="preserve"> </w:t>
      </w:r>
      <w:r>
        <w:t>графіки, тощо.</w:t>
      </w:r>
    </w:p>
    <w:p w:rsidR="00356CF3" w:rsidRDefault="00FF6699">
      <w:pPr>
        <w:pStyle w:val="2"/>
        <w:spacing w:before="4"/>
        <w:ind w:left="1750"/>
        <w:jc w:val="both"/>
      </w:pPr>
      <w:r>
        <w:t>Обов’язкова</w:t>
      </w:r>
      <w:r>
        <w:rPr>
          <w:spacing w:val="89"/>
        </w:rPr>
        <w:t xml:space="preserve"> </w:t>
      </w:r>
      <w:r>
        <w:t>складова</w:t>
      </w:r>
      <w:r>
        <w:rPr>
          <w:spacing w:val="42"/>
        </w:rPr>
        <w:t xml:space="preserve"> </w:t>
      </w:r>
      <w:r>
        <w:t>уроку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створення</w:t>
      </w:r>
      <w:r>
        <w:rPr>
          <w:spacing w:val="43"/>
        </w:rPr>
        <w:t xml:space="preserve"> </w:t>
      </w:r>
      <w:proofErr w:type="spellStart"/>
      <w:r>
        <w:t>здоров’язбережувальних</w:t>
      </w:r>
      <w:proofErr w:type="spellEnd"/>
    </w:p>
    <w:p w:rsidR="00356CF3" w:rsidRDefault="00FF6699">
      <w:pPr>
        <w:spacing w:before="50"/>
        <w:ind w:left="1042"/>
        <w:rPr>
          <w:b/>
          <w:sz w:val="28"/>
        </w:rPr>
      </w:pPr>
      <w:r>
        <w:rPr>
          <w:b/>
          <w:sz w:val="28"/>
        </w:rPr>
        <w:t>умов</w:t>
      </w:r>
    </w:p>
    <w:p w:rsidR="00356CF3" w:rsidRDefault="00FF6699">
      <w:pPr>
        <w:pStyle w:val="a3"/>
        <w:spacing w:before="43"/>
        <w:ind w:left="1750"/>
      </w:pPr>
      <w:r>
        <w:t>Однак</w:t>
      </w:r>
      <w:r>
        <w:rPr>
          <w:spacing w:val="-6"/>
        </w:rPr>
        <w:t xml:space="preserve"> </w:t>
      </w:r>
      <w:r>
        <w:t>абс</w:t>
      </w:r>
      <w:r>
        <w:t>олютна</w:t>
      </w:r>
      <w:r>
        <w:rPr>
          <w:spacing w:val="-4"/>
        </w:rPr>
        <w:t xml:space="preserve"> </w:t>
      </w:r>
      <w:r>
        <w:t>більшість</w:t>
      </w:r>
      <w:r>
        <w:rPr>
          <w:spacing w:val="-4"/>
        </w:rPr>
        <w:t xml:space="preserve"> </w:t>
      </w:r>
      <w:r>
        <w:t>періодичних</w:t>
      </w:r>
      <w:r>
        <w:rPr>
          <w:spacing w:val="-2"/>
        </w:rPr>
        <w:t xml:space="preserve"> </w:t>
      </w:r>
      <w:r>
        <w:t>видань,</w:t>
      </w:r>
      <w:r>
        <w:rPr>
          <w:spacing w:val="-3"/>
        </w:rPr>
        <w:t xml:space="preserve"> </w:t>
      </w:r>
      <w:r>
        <w:t>адресованих</w:t>
      </w:r>
      <w:r>
        <w:rPr>
          <w:spacing w:val="-3"/>
        </w:rPr>
        <w:t xml:space="preserve"> </w:t>
      </w:r>
      <w:r>
        <w:t>педагогам,</w:t>
      </w:r>
    </w:p>
    <w:p w:rsidR="00356CF3" w:rsidRDefault="00FF6699">
      <w:pPr>
        <w:pStyle w:val="a3"/>
        <w:spacing w:before="47" w:line="276" w:lineRule="auto"/>
        <w:ind w:left="1042" w:right="244"/>
        <w:jc w:val="both"/>
      </w:pPr>
      <w:r>
        <w:t>друкує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зразки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конспекти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нічого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особистісно-компетентнісним</w:t>
      </w:r>
      <w:proofErr w:type="spellEnd"/>
      <w:r>
        <w:t xml:space="preserve"> навчанням. Не вказуючи видання, зупинимось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уроках:</w:t>
      </w:r>
    </w:p>
    <w:p w:rsidR="00356CF3" w:rsidRDefault="00356CF3">
      <w:pPr>
        <w:spacing w:line="276" w:lineRule="auto"/>
        <w:jc w:val="both"/>
        <w:sectPr w:rsidR="00356CF3">
          <w:pgSz w:w="11910" w:h="16840"/>
          <w:pgMar w:top="1040" w:right="460" w:bottom="1240" w:left="660" w:header="0" w:footer="1037" w:gutter="0"/>
          <w:cols w:space="720"/>
        </w:sectPr>
      </w:pPr>
    </w:p>
    <w:p w:rsidR="00356CF3" w:rsidRDefault="00FF6699">
      <w:pPr>
        <w:pStyle w:val="3"/>
        <w:spacing w:before="74"/>
      </w:pPr>
      <w:r>
        <w:lastRenderedPageBreak/>
        <w:t>ПЕРСЬКА</w:t>
      </w:r>
      <w:r>
        <w:rPr>
          <w:spacing w:val="-1"/>
        </w:rPr>
        <w:t xml:space="preserve"> </w:t>
      </w:r>
      <w:r>
        <w:t>ДЕРЖАВА</w:t>
      </w:r>
      <w:r>
        <w:rPr>
          <w:spacing w:val="-1"/>
        </w:rPr>
        <w:t xml:space="preserve"> </w:t>
      </w:r>
      <w:r>
        <w:t>(6 КЛАС)</w:t>
      </w:r>
    </w:p>
    <w:p w:rsidR="00356CF3" w:rsidRDefault="00FF6699">
      <w:pPr>
        <w:pStyle w:val="a3"/>
        <w:spacing w:before="44" w:line="276" w:lineRule="auto"/>
        <w:ind w:left="1042" w:right="242" w:firstLine="707"/>
        <w:jc w:val="both"/>
      </w:pPr>
      <w:r>
        <w:rPr>
          <w:b/>
        </w:rPr>
        <w:t xml:space="preserve">Тип уроку: </w:t>
      </w:r>
      <w:r>
        <w:t>урок засвоєння нових знань. Актуалізація опорних знань –</w:t>
      </w:r>
      <w:r>
        <w:rPr>
          <w:spacing w:val="1"/>
        </w:rPr>
        <w:t xml:space="preserve"> </w:t>
      </w:r>
      <w:r>
        <w:t>графічний диктант із восьми завдань, де учні ставлять «+», «-». Без підсумків і</w:t>
      </w:r>
      <w:r>
        <w:rPr>
          <w:spacing w:val="1"/>
        </w:rPr>
        <w:t xml:space="preserve"> </w:t>
      </w:r>
      <w:r>
        <w:t>висновків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перехід</w:t>
      </w:r>
      <w:r>
        <w:rPr>
          <w:spacing w:val="-4"/>
        </w:rPr>
        <w:t xml:space="preserve"> </w:t>
      </w:r>
      <w:r>
        <w:t>до вивчення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матеріалу.</w:t>
      </w:r>
      <w:r>
        <w:rPr>
          <w:spacing w:val="-2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відсутнє.</w:t>
      </w:r>
    </w:p>
    <w:p w:rsidR="00356CF3" w:rsidRDefault="00FF6699">
      <w:pPr>
        <w:pStyle w:val="3"/>
        <w:tabs>
          <w:tab w:val="left" w:pos="2805"/>
          <w:tab w:val="left" w:pos="4417"/>
          <w:tab w:val="left" w:pos="4995"/>
          <w:tab w:val="left" w:pos="6120"/>
          <w:tab w:val="left" w:pos="8386"/>
          <w:tab w:val="left" w:pos="10180"/>
        </w:tabs>
        <w:spacing w:before="7" w:line="276" w:lineRule="auto"/>
        <w:ind w:right="245" w:firstLine="69"/>
      </w:pPr>
      <w:r>
        <w:t>КИЇВСЬКА</w:t>
      </w:r>
      <w:r>
        <w:tab/>
      </w:r>
      <w:r>
        <w:t>ДЕРЖАВА</w:t>
      </w:r>
      <w:r>
        <w:tab/>
        <w:t>ЗА</w:t>
      </w:r>
      <w:r>
        <w:tab/>
        <w:t>ЧАСІВ</w:t>
      </w:r>
      <w:r>
        <w:tab/>
        <w:t>ВОЛОДИМИРА</w:t>
      </w:r>
      <w:r>
        <w:tab/>
        <w:t>ВЕЛИКОГО</w:t>
      </w:r>
      <w:r>
        <w:tab/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ЯРОСЛАВА</w:t>
      </w:r>
      <w:r>
        <w:rPr>
          <w:spacing w:val="-1"/>
        </w:rPr>
        <w:t xml:space="preserve"> </w:t>
      </w:r>
      <w:r>
        <w:t>МУДРОГО</w:t>
      </w:r>
      <w:r>
        <w:rPr>
          <w:spacing w:val="-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КЛАС)</w:t>
      </w:r>
    </w:p>
    <w:p w:rsidR="00356CF3" w:rsidRDefault="00FF6699">
      <w:pPr>
        <w:pStyle w:val="a3"/>
        <w:spacing w:line="313" w:lineRule="exact"/>
        <w:ind w:left="692" w:right="241"/>
        <w:jc w:val="right"/>
      </w:pPr>
      <w:r>
        <w:rPr>
          <w:b/>
        </w:rPr>
        <w:t>Тип</w:t>
      </w:r>
      <w:r>
        <w:rPr>
          <w:b/>
          <w:spacing w:val="7"/>
        </w:rPr>
        <w:t xml:space="preserve"> </w:t>
      </w:r>
      <w:r>
        <w:rPr>
          <w:b/>
        </w:rPr>
        <w:t>уроку:</w:t>
      </w:r>
      <w:r>
        <w:rPr>
          <w:b/>
          <w:spacing w:val="7"/>
        </w:rPr>
        <w:t xml:space="preserve"> </w:t>
      </w:r>
      <w:r>
        <w:t>комбінований.</w:t>
      </w:r>
      <w:r>
        <w:rPr>
          <w:spacing w:val="5"/>
        </w:rPr>
        <w:t xml:space="preserve"> </w:t>
      </w:r>
      <w:r>
        <w:t>Актуалізація</w:t>
      </w:r>
      <w:r>
        <w:rPr>
          <w:spacing w:val="8"/>
        </w:rPr>
        <w:t xml:space="preserve"> </w:t>
      </w:r>
      <w:r>
        <w:t>опорних</w:t>
      </w:r>
      <w:r>
        <w:rPr>
          <w:spacing w:val="7"/>
        </w:rPr>
        <w:t xml:space="preserve"> </w:t>
      </w:r>
      <w:r>
        <w:t>знань</w:t>
      </w:r>
      <w:r>
        <w:rPr>
          <w:spacing w:val="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формі</w:t>
      </w:r>
      <w:r>
        <w:rPr>
          <w:spacing w:val="10"/>
        </w:rPr>
        <w:t xml:space="preserve"> </w:t>
      </w:r>
      <w:r>
        <w:t>«Правда</w:t>
      </w:r>
    </w:p>
    <w:p w:rsidR="00356CF3" w:rsidRDefault="00FF6699">
      <w:pPr>
        <w:pStyle w:val="a3"/>
        <w:spacing w:before="48" w:line="276" w:lineRule="auto"/>
        <w:ind w:left="692" w:right="245"/>
        <w:jc w:val="right"/>
      </w:pPr>
      <w:r>
        <w:t>–</w:t>
      </w:r>
      <w:r>
        <w:rPr>
          <w:spacing w:val="30"/>
        </w:rPr>
        <w:t xml:space="preserve"> </w:t>
      </w:r>
      <w:r>
        <w:t>неправда».</w:t>
      </w:r>
      <w:r>
        <w:rPr>
          <w:spacing w:val="27"/>
        </w:rPr>
        <w:t xml:space="preserve"> </w:t>
      </w:r>
      <w:r>
        <w:t>Учитель</w:t>
      </w:r>
      <w:r>
        <w:rPr>
          <w:spacing w:val="27"/>
        </w:rPr>
        <w:t xml:space="preserve"> </w:t>
      </w:r>
      <w:r>
        <w:t>називає</w:t>
      </w:r>
      <w:r>
        <w:rPr>
          <w:spacing w:val="28"/>
        </w:rPr>
        <w:t xml:space="preserve"> </w:t>
      </w:r>
      <w:r>
        <w:t>твердження</w:t>
      </w:r>
      <w:r>
        <w:rPr>
          <w:spacing w:val="27"/>
        </w:rPr>
        <w:t xml:space="preserve"> </w:t>
      </w:r>
      <w:r>
        <w:t>(їх</w:t>
      </w:r>
      <w:r>
        <w:rPr>
          <w:spacing w:val="26"/>
        </w:rPr>
        <w:t xml:space="preserve"> </w:t>
      </w:r>
      <w:r>
        <w:t>10),</w:t>
      </w:r>
      <w:r>
        <w:rPr>
          <w:spacing w:val="27"/>
        </w:rPr>
        <w:t xml:space="preserve"> </w:t>
      </w:r>
      <w:r>
        <w:t>учні</w:t>
      </w:r>
      <w:r>
        <w:rPr>
          <w:spacing w:val="27"/>
        </w:rPr>
        <w:t xml:space="preserve"> </w:t>
      </w:r>
      <w:r>
        <w:t>ставлять</w:t>
      </w:r>
      <w:r>
        <w:rPr>
          <w:spacing w:val="27"/>
        </w:rPr>
        <w:t xml:space="preserve"> </w:t>
      </w:r>
      <w:r>
        <w:t>«+»,</w:t>
      </w:r>
      <w:r>
        <w:rPr>
          <w:spacing w:val="35"/>
        </w:rPr>
        <w:t xml:space="preserve"> </w:t>
      </w:r>
      <w:r>
        <w:t>«-».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підведення</w:t>
      </w:r>
      <w:r>
        <w:rPr>
          <w:spacing w:val="14"/>
        </w:rPr>
        <w:t xml:space="preserve"> </w:t>
      </w:r>
      <w:r>
        <w:t>підсумків</w:t>
      </w:r>
      <w:r>
        <w:rPr>
          <w:spacing w:val="15"/>
        </w:rPr>
        <w:t xml:space="preserve"> </w:t>
      </w:r>
      <w:r>
        <w:t>учитель</w:t>
      </w:r>
      <w:r>
        <w:rPr>
          <w:spacing w:val="15"/>
        </w:rPr>
        <w:t xml:space="preserve"> </w:t>
      </w:r>
      <w:r>
        <w:t>переходить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вивчення</w:t>
      </w:r>
      <w:r>
        <w:rPr>
          <w:spacing w:val="14"/>
        </w:rPr>
        <w:t xml:space="preserve"> </w:t>
      </w:r>
      <w:r>
        <w:t>нового</w:t>
      </w:r>
      <w:r>
        <w:rPr>
          <w:spacing w:val="14"/>
        </w:rPr>
        <w:t xml:space="preserve"> </w:t>
      </w:r>
      <w:r>
        <w:t>матеріалу</w:t>
      </w:r>
      <w:r>
        <w:rPr>
          <w:spacing w:val="1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розпочинає</w:t>
      </w:r>
      <w:r>
        <w:rPr>
          <w:spacing w:val="29"/>
        </w:rPr>
        <w:t xml:space="preserve"> </w:t>
      </w:r>
      <w:r>
        <w:t>з</w:t>
      </w:r>
      <w:r>
        <w:rPr>
          <w:spacing w:val="30"/>
        </w:rPr>
        <w:t xml:space="preserve"> </w:t>
      </w:r>
      <w:r>
        <w:t>«Естафети</w:t>
      </w:r>
      <w:r>
        <w:rPr>
          <w:spacing w:val="29"/>
        </w:rPr>
        <w:t xml:space="preserve"> </w:t>
      </w:r>
      <w:r>
        <w:t>ідей»:</w:t>
      </w:r>
      <w:r>
        <w:rPr>
          <w:spacing w:val="31"/>
        </w:rPr>
        <w:t xml:space="preserve"> </w:t>
      </w:r>
      <w:r>
        <w:t>«Уявіть,</w:t>
      </w:r>
      <w:r>
        <w:rPr>
          <w:spacing w:val="30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ви</w:t>
      </w:r>
      <w:r>
        <w:rPr>
          <w:spacing w:val="29"/>
        </w:rPr>
        <w:t xml:space="preserve"> </w:t>
      </w:r>
      <w:r>
        <w:t>літописці</w:t>
      </w:r>
      <w:r>
        <w:rPr>
          <w:spacing w:val="29"/>
        </w:rPr>
        <w:t xml:space="preserve"> </w:t>
      </w:r>
      <w:r>
        <w:t>і</w:t>
      </w:r>
      <w:r>
        <w:rPr>
          <w:spacing w:val="29"/>
        </w:rPr>
        <w:t xml:space="preserve"> </w:t>
      </w:r>
      <w:r>
        <w:t>хотіли</w:t>
      </w:r>
      <w:r>
        <w:rPr>
          <w:spacing w:val="29"/>
        </w:rPr>
        <w:t xml:space="preserve"> </w:t>
      </w:r>
      <w:r>
        <w:t>б</w:t>
      </w:r>
      <w:r>
        <w:rPr>
          <w:spacing w:val="30"/>
        </w:rPr>
        <w:t xml:space="preserve"> </w:t>
      </w:r>
      <w:r>
        <w:t>залишити</w:t>
      </w:r>
      <w:r>
        <w:rPr>
          <w:spacing w:val="-6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історії</w:t>
      </w:r>
      <w:r>
        <w:rPr>
          <w:spacing w:val="57"/>
        </w:rPr>
        <w:t xml:space="preserve"> </w:t>
      </w:r>
      <w:r>
        <w:t>перелік</w:t>
      </w:r>
      <w:r>
        <w:rPr>
          <w:spacing w:val="54"/>
        </w:rPr>
        <w:t xml:space="preserve"> </w:t>
      </w:r>
      <w:r>
        <w:t>корисних</w:t>
      </w:r>
      <w:r>
        <w:rPr>
          <w:spacing w:val="58"/>
        </w:rPr>
        <w:t xml:space="preserve"> </w:t>
      </w:r>
      <w:r>
        <w:t>справ</w:t>
      </w:r>
      <w:r>
        <w:rPr>
          <w:spacing w:val="55"/>
        </w:rPr>
        <w:t xml:space="preserve"> </w:t>
      </w:r>
      <w:r>
        <w:t>князя</w:t>
      </w:r>
      <w:r>
        <w:rPr>
          <w:spacing w:val="56"/>
        </w:rPr>
        <w:t xml:space="preserve"> </w:t>
      </w:r>
      <w:r>
        <w:t>Володимира</w:t>
      </w:r>
      <w:r>
        <w:rPr>
          <w:spacing w:val="57"/>
        </w:rPr>
        <w:t xml:space="preserve"> </w:t>
      </w:r>
      <w:r>
        <w:t>Великого</w:t>
      </w:r>
      <w:r>
        <w:rPr>
          <w:spacing w:val="54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Ярослава</w:t>
      </w:r>
      <w:r>
        <w:rPr>
          <w:spacing w:val="-67"/>
        </w:rPr>
        <w:t xml:space="preserve"> </w:t>
      </w:r>
      <w:r>
        <w:t>Мудрого.</w:t>
      </w:r>
      <w:r>
        <w:rPr>
          <w:spacing w:val="-3"/>
        </w:rPr>
        <w:t xml:space="preserve"> </w:t>
      </w:r>
      <w:r>
        <w:t>Винайдіть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тексті підручника</w:t>
      </w:r>
      <w:r>
        <w:rPr>
          <w:spacing w:val="-3"/>
        </w:rPr>
        <w:t xml:space="preserve"> </w:t>
      </w:r>
      <w:r>
        <w:t>відповідні</w:t>
      </w:r>
      <w:r>
        <w:rPr>
          <w:spacing w:val="-3"/>
        </w:rPr>
        <w:t xml:space="preserve"> </w:t>
      </w:r>
      <w:r>
        <w:t>факти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запишіть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зошит».</w:t>
      </w:r>
    </w:p>
    <w:p w:rsidR="00356CF3" w:rsidRDefault="00FF6699">
      <w:pPr>
        <w:pStyle w:val="a3"/>
        <w:tabs>
          <w:tab w:val="left" w:pos="3296"/>
          <w:tab w:val="left" w:pos="4052"/>
          <w:tab w:val="left" w:pos="4424"/>
          <w:tab w:val="left" w:pos="6016"/>
          <w:tab w:val="left" w:pos="7201"/>
          <w:tab w:val="left" w:pos="7997"/>
          <w:tab w:val="left" w:pos="8739"/>
          <w:tab w:val="left" w:pos="9899"/>
        </w:tabs>
        <w:spacing w:before="2" w:line="276" w:lineRule="auto"/>
        <w:ind w:left="1042" w:right="245" w:firstLine="707"/>
      </w:pPr>
      <w:r>
        <w:t>Наступний</w:t>
      </w:r>
      <w:r>
        <w:tab/>
        <w:t>етап</w:t>
      </w:r>
      <w:r>
        <w:tab/>
        <w:t>–</w:t>
      </w:r>
      <w:r>
        <w:tab/>
        <w:t>евристична</w:t>
      </w:r>
      <w:r>
        <w:tab/>
        <w:t>бесіда»:</w:t>
      </w:r>
      <w:r>
        <w:tab/>
        <w:t>«Що</w:t>
      </w:r>
      <w:r>
        <w:tab/>
        <w:t>таке</w:t>
      </w:r>
      <w:r>
        <w:tab/>
        <w:t>релігія?</w:t>
      </w:r>
      <w:r>
        <w:tab/>
      </w:r>
      <w:r>
        <w:rPr>
          <w:spacing w:val="-1"/>
        </w:rPr>
        <w:t>Чому</w:t>
      </w:r>
      <w:r>
        <w:rPr>
          <w:spacing w:val="-67"/>
        </w:rPr>
        <w:t xml:space="preserve"> </w:t>
      </w:r>
      <w:r>
        <w:t>християнство має</w:t>
      </w:r>
      <w:r>
        <w:rPr>
          <w:spacing w:val="-1"/>
        </w:rPr>
        <w:t xml:space="preserve"> </w:t>
      </w:r>
      <w:r>
        <w:t>таку</w:t>
      </w:r>
      <w:r>
        <w:rPr>
          <w:spacing w:val="-4"/>
        </w:rPr>
        <w:t xml:space="preserve"> </w:t>
      </w:r>
      <w:r>
        <w:t>назву?</w:t>
      </w:r>
      <w:r>
        <w:rPr>
          <w:spacing w:val="1"/>
        </w:rPr>
        <w:t xml:space="preserve"> </w:t>
      </w:r>
      <w:r>
        <w:t>Яку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виконують</w:t>
      </w:r>
      <w:r>
        <w:rPr>
          <w:spacing w:val="-1"/>
        </w:rPr>
        <w:t xml:space="preserve"> </w:t>
      </w:r>
      <w:r>
        <w:t>священики?»</w:t>
      </w:r>
    </w:p>
    <w:p w:rsidR="00356CF3" w:rsidRDefault="00FF6699">
      <w:pPr>
        <w:pStyle w:val="a3"/>
        <w:tabs>
          <w:tab w:val="left" w:pos="2596"/>
          <w:tab w:val="left" w:pos="5962"/>
          <w:tab w:val="left" w:pos="7198"/>
          <w:tab w:val="left" w:pos="8874"/>
        </w:tabs>
        <w:spacing w:line="276" w:lineRule="auto"/>
        <w:ind w:left="1042" w:right="242" w:firstLine="707"/>
      </w:pPr>
      <w:r>
        <w:t>Жоден із наведених конспектів не передбачає різних видів навчальної</w:t>
      </w:r>
      <w:r>
        <w:rPr>
          <w:spacing w:val="1"/>
        </w:rPr>
        <w:t xml:space="preserve"> </w:t>
      </w:r>
      <w:r>
        <w:t>діяльності,</w:t>
      </w:r>
      <w:r>
        <w:tab/>
        <w:t>особистісно-орієнтованих</w:t>
      </w:r>
      <w:r>
        <w:tab/>
        <w:t>завдань,</w:t>
      </w:r>
      <w:r>
        <w:tab/>
        <w:t>дотримання</w:t>
      </w:r>
      <w:r>
        <w:tab/>
        <w:t>різнорівнев</w:t>
      </w:r>
      <w:r>
        <w:t>их</w:t>
      </w:r>
      <w:r>
        <w:rPr>
          <w:spacing w:val="-67"/>
        </w:rPr>
        <w:t xml:space="preserve"> </w:t>
      </w:r>
      <w:r>
        <w:t>критеріїв</w:t>
      </w:r>
      <w:r>
        <w:rPr>
          <w:spacing w:val="-3"/>
        </w:rPr>
        <w:t xml:space="preserve"> </w:t>
      </w:r>
      <w:r>
        <w:t>оцінювання.</w:t>
      </w:r>
    </w:p>
    <w:p w:rsidR="00356CF3" w:rsidRDefault="00FF6699">
      <w:pPr>
        <w:pStyle w:val="3"/>
        <w:ind w:left="3490"/>
      </w:pPr>
      <w:proofErr w:type="spellStart"/>
      <w:r>
        <w:t>Компетентнісно-орієнтований</w:t>
      </w:r>
      <w:proofErr w:type="spellEnd"/>
      <w:r>
        <w:rPr>
          <w:spacing w:val="-8"/>
        </w:rPr>
        <w:t xml:space="preserve"> </w:t>
      </w:r>
      <w:r>
        <w:t>урок</w:t>
      </w:r>
    </w:p>
    <w:p w:rsidR="00356CF3" w:rsidRDefault="00FF6699">
      <w:pPr>
        <w:spacing w:before="50" w:line="273" w:lineRule="auto"/>
        <w:ind w:left="1042" w:right="25"/>
        <w:rPr>
          <w:sz w:val="28"/>
        </w:rPr>
      </w:pPr>
      <w:r>
        <w:rPr>
          <w:b/>
          <w:i/>
          <w:sz w:val="28"/>
        </w:rPr>
        <w:t>Тема уроку «Криза грецьких полісів та їх об’єднання під владою Македонії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Очікувані</w:t>
      </w:r>
      <w:r>
        <w:rPr>
          <w:spacing w:val="63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подані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підручнику</w:t>
      </w:r>
      <w:r>
        <w:rPr>
          <w:spacing w:val="59"/>
          <w:sz w:val="28"/>
        </w:rPr>
        <w:t xml:space="preserve"> </w:t>
      </w:r>
      <w:r>
        <w:rPr>
          <w:sz w:val="28"/>
        </w:rPr>
        <w:t>«Історія</w:t>
      </w:r>
      <w:r>
        <w:rPr>
          <w:spacing w:val="64"/>
          <w:sz w:val="28"/>
        </w:rPr>
        <w:t xml:space="preserve"> </w:t>
      </w:r>
      <w:r>
        <w:rPr>
          <w:sz w:val="28"/>
        </w:rPr>
        <w:t>стародавнього</w:t>
      </w:r>
      <w:r>
        <w:rPr>
          <w:spacing w:val="68"/>
          <w:sz w:val="28"/>
        </w:rPr>
        <w:t xml:space="preserve"> </w:t>
      </w:r>
      <w:r>
        <w:rPr>
          <w:sz w:val="28"/>
        </w:rPr>
        <w:t>світу».</w:t>
      </w:r>
      <w:r>
        <w:rPr>
          <w:spacing w:val="-67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Бондровський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Власов.,</w:t>
      </w:r>
      <w:r>
        <w:rPr>
          <w:spacing w:val="-1"/>
          <w:sz w:val="28"/>
        </w:rPr>
        <w:t xml:space="preserve"> </w:t>
      </w:r>
      <w:r>
        <w:rPr>
          <w:sz w:val="28"/>
        </w:rPr>
        <w:t>С. 172.</w:t>
      </w:r>
    </w:p>
    <w:p w:rsidR="00356CF3" w:rsidRDefault="00FF6699">
      <w:pPr>
        <w:pStyle w:val="a3"/>
        <w:spacing w:before="1"/>
        <w:ind w:left="1042"/>
      </w:pPr>
      <w:r>
        <w:t>Тип</w:t>
      </w:r>
      <w:r>
        <w:rPr>
          <w:spacing w:val="-5"/>
        </w:rPr>
        <w:t xml:space="preserve"> </w:t>
      </w:r>
      <w:r>
        <w:t>уроку:</w:t>
      </w:r>
      <w:r>
        <w:rPr>
          <w:spacing w:val="-2"/>
        </w:rPr>
        <w:t xml:space="preserve"> </w:t>
      </w:r>
      <w:r>
        <w:t>комбінований.</w:t>
      </w:r>
    </w:p>
    <w:p w:rsidR="00356CF3" w:rsidRDefault="00FF6699">
      <w:pPr>
        <w:tabs>
          <w:tab w:val="left" w:pos="3222"/>
          <w:tab w:val="left" w:pos="4625"/>
          <w:tab w:val="left" w:pos="5693"/>
          <w:tab w:val="left" w:pos="6401"/>
          <w:tab w:val="left" w:pos="7506"/>
          <w:tab w:val="left" w:pos="9178"/>
        </w:tabs>
        <w:spacing w:before="50" w:line="276" w:lineRule="auto"/>
        <w:ind w:left="1042" w:right="245"/>
        <w:rPr>
          <w:sz w:val="28"/>
        </w:rPr>
      </w:pPr>
      <w:r>
        <w:rPr>
          <w:b/>
          <w:sz w:val="28"/>
        </w:rPr>
        <w:t>І.Актуалізація</w:t>
      </w:r>
      <w:r>
        <w:rPr>
          <w:b/>
          <w:sz w:val="28"/>
        </w:rPr>
        <w:tab/>
        <w:t>опорних</w:t>
      </w:r>
      <w:r>
        <w:rPr>
          <w:b/>
          <w:sz w:val="28"/>
        </w:rPr>
        <w:tab/>
        <w:t>знань</w:t>
      </w:r>
      <w:r>
        <w:rPr>
          <w:b/>
          <w:sz w:val="28"/>
        </w:rPr>
        <w:tab/>
      </w:r>
      <w:r>
        <w:rPr>
          <w:sz w:val="28"/>
        </w:rPr>
        <w:t>(на</w:t>
      </w:r>
      <w:r>
        <w:rPr>
          <w:sz w:val="28"/>
        </w:rPr>
        <w:tab/>
        <w:t>основі</w:t>
      </w:r>
      <w:r>
        <w:rPr>
          <w:sz w:val="28"/>
        </w:rPr>
        <w:tab/>
        <w:t>очікуваних</w:t>
      </w:r>
      <w:r>
        <w:rPr>
          <w:sz w:val="28"/>
        </w:rPr>
        <w:tab/>
      </w:r>
      <w:r>
        <w:rPr>
          <w:spacing w:val="-1"/>
          <w:sz w:val="28"/>
        </w:rPr>
        <w:t>результатів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попереднього уроку):</w:t>
      </w:r>
    </w:p>
    <w:p w:rsidR="00356CF3" w:rsidRDefault="00FF6699">
      <w:pPr>
        <w:spacing w:line="321" w:lineRule="exact"/>
        <w:ind w:left="1042"/>
        <w:rPr>
          <w:b/>
          <w:sz w:val="28"/>
        </w:rPr>
      </w:pP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1:</w:t>
      </w:r>
      <w:r>
        <w:rPr>
          <w:spacing w:val="-2"/>
          <w:sz w:val="28"/>
        </w:rPr>
        <w:t xml:space="preserve"> </w:t>
      </w:r>
      <w:r>
        <w:rPr>
          <w:b/>
          <w:sz w:val="28"/>
          <w:u w:val="thick"/>
        </w:rPr>
        <w:t>(на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просторову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пам'ять)</w:t>
      </w:r>
    </w:p>
    <w:p w:rsidR="00356CF3" w:rsidRDefault="00FF6699">
      <w:pPr>
        <w:pStyle w:val="a4"/>
        <w:numPr>
          <w:ilvl w:val="1"/>
          <w:numId w:val="5"/>
        </w:numPr>
        <w:tabs>
          <w:tab w:val="left" w:pos="1548"/>
        </w:tabs>
        <w:spacing w:before="48" w:line="276" w:lineRule="auto"/>
        <w:ind w:right="239" w:firstLine="0"/>
        <w:jc w:val="both"/>
        <w:rPr>
          <w:sz w:val="28"/>
        </w:rPr>
      </w:pPr>
      <w:r>
        <w:rPr>
          <w:sz w:val="28"/>
        </w:rPr>
        <w:t xml:space="preserve">Позначити на настінній карті заготовленими умовними позначками </w:t>
      </w:r>
      <w:proofErr w:type="spellStart"/>
      <w:r>
        <w:rPr>
          <w:sz w:val="28"/>
        </w:rPr>
        <w:t>міста-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колонії</w:t>
      </w:r>
      <w:r>
        <w:rPr>
          <w:spacing w:val="1"/>
          <w:sz w:val="28"/>
        </w:rPr>
        <w:t xml:space="preserve"> </w:t>
      </w:r>
      <w:r>
        <w:rPr>
          <w:sz w:val="28"/>
        </w:rPr>
        <w:t>Північного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Причорномор’я.</w:t>
      </w:r>
      <w:r>
        <w:rPr>
          <w:spacing w:val="1"/>
          <w:sz w:val="28"/>
        </w:rPr>
        <w:t xml:space="preserve"> </w:t>
      </w:r>
      <w:r>
        <w:rPr>
          <w:sz w:val="28"/>
        </w:rPr>
        <w:t>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існували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Миколаївщини,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позначити</w:t>
      </w:r>
      <w:r>
        <w:rPr>
          <w:spacing w:val="-1"/>
          <w:sz w:val="28"/>
        </w:rPr>
        <w:t xml:space="preserve"> </w:t>
      </w:r>
      <w:r>
        <w:rPr>
          <w:sz w:val="28"/>
        </w:rPr>
        <w:t>умовними позначками</w:t>
      </w:r>
      <w:r>
        <w:rPr>
          <w:spacing w:val="-2"/>
          <w:sz w:val="28"/>
        </w:rPr>
        <w:t xml:space="preserve"> </w:t>
      </w:r>
      <w:r>
        <w:rPr>
          <w:sz w:val="28"/>
        </w:rPr>
        <w:t>червоного кольору.</w:t>
      </w:r>
    </w:p>
    <w:p w:rsidR="00356CF3" w:rsidRDefault="00FF6699">
      <w:pPr>
        <w:pStyle w:val="a4"/>
        <w:numPr>
          <w:ilvl w:val="1"/>
          <w:numId w:val="5"/>
        </w:numPr>
        <w:tabs>
          <w:tab w:val="left" w:pos="1535"/>
        </w:tabs>
        <w:spacing w:before="1"/>
        <w:ind w:left="1534" w:hanging="493"/>
        <w:jc w:val="both"/>
        <w:rPr>
          <w:sz w:val="28"/>
        </w:rPr>
      </w:pPr>
      <w:r>
        <w:rPr>
          <w:sz w:val="28"/>
        </w:rPr>
        <w:t>Виконати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r>
        <w:rPr>
          <w:spacing w:val="-2"/>
          <w:sz w:val="28"/>
        </w:rPr>
        <w:t xml:space="preserve"> </w:t>
      </w:r>
      <w:r>
        <w:rPr>
          <w:sz w:val="28"/>
        </w:rPr>
        <w:t>ж</w:t>
      </w:r>
      <w:r>
        <w:rPr>
          <w:spacing w:val="-2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контурній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карті:</w:t>
      </w:r>
    </w:p>
    <w:p w:rsidR="00356CF3" w:rsidRDefault="00FF6699">
      <w:pPr>
        <w:pStyle w:val="a3"/>
        <w:spacing w:before="50" w:line="276" w:lineRule="auto"/>
        <w:ind w:left="1042" w:right="6915"/>
      </w:pPr>
      <w:r>
        <w:t>а) з допомогою атласу;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допомоги</w:t>
      </w:r>
      <w:r>
        <w:rPr>
          <w:spacing w:val="-2"/>
        </w:rPr>
        <w:t xml:space="preserve"> </w:t>
      </w:r>
      <w:r>
        <w:t>атласу.</w:t>
      </w:r>
    </w:p>
    <w:p w:rsidR="00356CF3" w:rsidRDefault="00FF6699">
      <w:pPr>
        <w:pStyle w:val="a4"/>
        <w:numPr>
          <w:ilvl w:val="1"/>
          <w:numId w:val="5"/>
        </w:numPr>
        <w:tabs>
          <w:tab w:val="left" w:pos="1625"/>
        </w:tabs>
        <w:spacing w:line="276" w:lineRule="auto"/>
        <w:ind w:right="243" w:firstLine="0"/>
        <w:rPr>
          <w:sz w:val="28"/>
        </w:rPr>
      </w:pPr>
      <w:r>
        <w:rPr>
          <w:sz w:val="28"/>
        </w:rPr>
        <w:t>Користуючись</w:t>
      </w:r>
      <w:r>
        <w:rPr>
          <w:spacing w:val="15"/>
          <w:sz w:val="28"/>
        </w:rPr>
        <w:t xml:space="preserve"> </w:t>
      </w:r>
      <w:r>
        <w:rPr>
          <w:sz w:val="28"/>
        </w:rPr>
        <w:t>фізичною</w:t>
      </w:r>
      <w:r>
        <w:rPr>
          <w:spacing w:val="15"/>
          <w:sz w:val="28"/>
        </w:rPr>
        <w:t xml:space="preserve"> </w:t>
      </w:r>
      <w:r>
        <w:rPr>
          <w:sz w:val="28"/>
        </w:rPr>
        <w:t>картою,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позначити</w:t>
      </w:r>
      <w:r>
        <w:rPr>
          <w:spacing w:val="17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позначками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 кол</w:t>
      </w:r>
      <w:r>
        <w:rPr>
          <w:sz w:val="28"/>
        </w:rPr>
        <w:t>оній.</w:t>
      </w:r>
    </w:p>
    <w:p w:rsidR="00356CF3" w:rsidRDefault="00FF6699">
      <w:pPr>
        <w:spacing w:line="276" w:lineRule="auto"/>
        <w:ind w:left="1042"/>
        <w:rPr>
          <w:b/>
          <w:sz w:val="28"/>
        </w:rPr>
      </w:pP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6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62"/>
          <w:sz w:val="28"/>
        </w:rPr>
        <w:t xml:space="preserve"> </w:t>
      </w:r>
      <w:r>
        <w:rPr>
          <w:sz w:val="28"/>
        </w:rPr>
        <w:t>відкривається</w:t>
      </w:r>
      <w:r>
        <w:rPr>
          <w:spacing w:val="60"/>
          <w:sz w:val="28"/>
        </w:rPr>
        <w:t xml:space="preserve"> </w:t>
      </w:r>
      <w:r>
        <w:rPr>
          <w:sz w:val="28"/>
        </w:rPr>
        <w:t>історична</w:t>
      </w:r>
      <w:r>
        <w:rPr>
          <w:spacing w:val="60"/>
          <w:sz w:val="28"/>
        </w:rPr>
        <w:t xml:space="preserve"> </w:t>
      </w:r>
      <w:r>
        <w:rPr>
          <w:sz w:val="28"/>
        </w:rPr>
        <w:t>карта</w:t>
      </w:r>
      <w:r>
        <w:rPr>
          <w:spacing w:val="63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61"/>
          <w:sz w:val="28"/>
        </w:rPr>
        <w:t xml:space="preserve"> </w:t>
      </w:r>
      <w:r>
        <w:rPr>
          <w:sz w:val="28"/>
        </w:rPr>
        <w:t>періоду.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(хронологічна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компетентність):</w:t>
      </w:r>
    </w:p>
    <w:p w:rsidR="00356CF3" w:rsidRDefault="00FF6699">
      <w:pPr>
        <w:pStyle w:val="a4"/>
        <w:numPr>
          <w:ilvl w:val="1"/>
          <w:numId w:val="4"/>
        </w:numPr>
        <w:tabs>
          <w:tab w:val="left" w:pos="1556"/>
        </w:tabs>
        <w:spacing w:line="278" w:lineRule="auto"/>
        <w:ind w:right="243" w:firstLine="0"/>
        <w:rPr>
          <w:sz w:val="28"/>
        </w:rPr>
      </w:pPr>
      <w:r>
        <w:rPr>
          <w:sz w:val="28"/>
        </w:rPr>
        <w:t>Із</w:t>
      </w:r>
      <w:r>
        <w:rPr>
          <w:spacing w:val="19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17"/>
          <w:sz w:val="28"/>
        </w:rPr>
        <w:t xml:space="preserve"> </w:t>
      </w:r>
      <w:r>
        <w:rPr>
          <w:sz w:val="28"/>
        </w:rPr>
        <w:t>дат,</w:t>
      </w:r>
      <w:r>
        <w:rPr>
          <w:spacing w:val="20"/>
          <w:sz w:val="28"/>
        </w:rPr>
        <w:t xml:space="preserve"> </w:t>
      </w:r>
      <w:r>
        <w:rPr>
          <w:sz w:val="28"/>
        </w:rPr>
        <w:t>записаних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дошці,</w:t>
      </w:r>
      <w:r>
        <w:rPr>
          <w:spacing w:val="20"/>
          <w:sz w:val="28"/>
        </w:rPr>
        <w:t xml:space="preserve"> </w:t>
      </w:r>
      <w:r>
        <w:rPr>
          <w:sz w:val="28"/>
        </w:rPr>
        <w:t>виберіть</w:t>
      </w:r>
      <w:r>
        <w:rPr>
          <w:spacing w:val="18"/>
          <w:sz w:val="28"/>
        </w:rPr>
        <w:t xml:space="preserve"> </w:t>
      </w:r>
      <w:r>
        <w:rPr>
          <w:sz w:val="28"/>
        </w:rPr>
        <w:t>ті,</w:t>
      </w:r>
      <w:r>
        <w:rPr>
          <w:spacing w:val="20"/>
          <w:sz w:val="28"/>
        </w:rPr>
        <w:t xml:space="preserve"> </w:t>
      </w:r>
      <w:r>
        <w:rPr>
          <w:sz w:val="28"/>
        </w:rPr>
        <w:t>які</w:t>
      </w:r>
      <w:r>
        <w:rPr>
          <w:spacing w:val="2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24"/>
          <w:sz w:val="28"/>
        </w:rPr>
        <w:t xml:space="preserve"> </w:t>
      </w:r>
      <w:r>
        <w:rPr>
          <w:sz w:val="28"/>
        </w:rPr>
        <w:t>грецьких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колоній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Північного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Причорномор’я,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-1"/>
          <w:sz w:val="28"/>
        </w:rPr>
        <w:t xml:space="preserve"> </w:t>
      </w:r>
      <w:r>
        <w:rPr>
          <w:sz w:val="28"/>
        </w:rPr>
        <w:t>свій</w:t>
      </w:r>
      <w:r>
        <w:rPr>
          <w:spacing w:val="-1"/>
          <w:sz w:val="28"/>
        </w:rPr>
        <w:t xml:space="preserve"> </w:t>
      </w:r>
      <w:r>
        <w:rPr>
          <w:sz w:val="28"/>
        </w:rPr>
        <w:t>вибір.</w:t>
      </w:r>
    </w:p>
    <w:p w:rsidR="00356CF3" w:rsidRDefault="00FF6699">
      <w:pPr>
        <w:pStyle w:val="a4"/>
        <w:numPr>
          <w:ilvl w:val="1"/>
          <w:numId w:val="4"/>
        </w:numPr>
        <w:tabs>
          <w:tab w:val="left" w:pos="1536"/>
        </w:tabs>
        <w:spacing w:line="276" w:lineRule="auto"/>
        <w:ind w:right="244" w:firstLine="0"/>
        <w:rPr>
          <w:sz w:val="28"/>
        </w:rPr>
      </w:pPr>
      <w:r>
        <w:rPr>
          <w:sz w:val="28"/>
        </w:rPr>
        <w:t>У робочому зошиті виконайте завдання «Назвіть грецькі колонії, якої були</w:t>
      </w:r>
      <w:r>
        <w:rPr>
          <w:spacing w:val="-67"/>
          <w:sz w:val="28"/>
        </w:rPr>
        <w:t xml:space="preserve"> </w:t>
      </w:r>
      <w:r>
        <w:rPr>
          <w:sz w:val="28"/>
        </w:rPr>
        <w:t>засновані у</w:t>
      </w:r>
      <w:r>
        <w:rPr>
          <w:spacing w:val="-5"/>
          <w:sz w:val="28"/>
        </w:rPr>
        <w:t xml:space="preserve"> </w:t>
      </w:r>
      <w:r>
        <w:rPr>
          <w:sz w:val="28"/>
        </w:rPr>
        <w:t>7-5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</w:p>
    <w:p w:rsidR="00356CF3" w:rsidRDefault="00356CF3">
      <w:pPr>
        <w:spacing w:line="276" w:lineRule="auto"/>
        <w:rPr>
          <w:sz w:val="28"/>
        </w:rPr>
        <w:sectPr w:rsidR="00356CF3">
          <w:pgSz w:w="11910" w:h="16840"/>
          <w:pgMar w:top="1040" w:right="460" w:bottom="1220" w:left="660" w:header="0" w:footer="1037" w:gutter="0"/>
          <w:cols w:space="720"/>
        </w:sectPr>
      </w:pPr>
    </w:p>
    <w:p w:rsidR="00356CF3" w:rsidRDefault="00FF6699">
      <w:pPr>
        <w:spacing w:before="67"/>
        <w:ind w:left="1042"/>
        <w:rPr>
          <w:b/>
          <w:sz w:val="28"/>
        </w:rPr>
      </w:pPr>
      <w:r>
        <w:rPr>
          <w:sz w:val="28"/>
        </w:rPr>
        <w:lastRenderedPageBreak/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b/>
          <w:sz w:val="28"/>
          <w:u w:val="thick"/>
        </w:rPr>
        <w:t>(мовленнєва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компетентність).</w:t>
      </w:r>
    </w:p>
    <w:p w:rsidR="00356CF3" w:rsidRDefault="00FF6699">
      <w:pPr>
        <w:pStyle w:val="a4"/>
        <w:numPr>
          <w:ilvl w:val="1"/>
          <w:numId w:val="3"/>
        </w:numPr>
        <w:tabs>
          <w:tab w:val="left" w:pos="1539"/>
        </w:tabs>
        <w:spacing w:before="51" w:line="276" w:lineRule="auto"/>
        <w:ind w:right="239" w:firstLine="0"/>
        <w:rPr>
          <w:sz w:val="28"/>
        </w:rPr>
      </w:pPr>
      <w:r>
        <w:rPr>
          <w:sz w:val="28"/>
        </w:rPr>
        <w:t>Усно:</w:t>
      </w:r>
      <w:r>
        <w:rPr>
          <w:spacing w:val="3"/>
          <w:sz w:val="28"/>
        </w:rPr>
        <w:t xml:space="preserve"> </w:t>
      </w:r>
      <w:r>
        <w:rPr>
          <w:sz w:val="28"/>
        </w:rPr>
        <w:t>Які фактори</w:t>
      </w:r>
      <w:r>
        <w:rPr>
          <w:spacing w:val="2"/>
          <w:sz w:val="28"/>
        </w:rPr>
        <w:t xml:space="preserve"> </w:t>
      </w:r>
      <w:r>
        <w:rPr>
          <w:sz w:val="28"/>
        </w:rPr>
        <w:t>впливали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господарче</w:t>
      </w:r>
      <w:r>
        <w:rPr>
          <w:spacing w:val="2"/>
          <w:sz w:val="28"/>
        </w:rPr>
        <w:t xml:space="preserve"> </w:t>
      </w:r>
      <w:r>
        <w:rPr>
          <w:sz w:val="28"/>
        </w:rPr>
        <w:t>і духовне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8"/>
          <w:sz w:val="28"/>
        </w:rPr>
        <w:t xml:space="preserve"> </w:t>
      </w:r>
      <w:r>
        <w:rPr>
          <w:sz w:val="28"/>
        </w:rPr>
        <w:t>грецьких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міст-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держав?</w:t>
      </w:r>
    </w:p>
    <w:p w:rsidR="00356CF3" w:rsidRDefault="00FF6699">
      <w:pPr>
        <w:pStyle w:val="a4"/>
        <w:numPr>
          <w:ilvl w:val="1"/>
          <w:numId w:val="3"/>
        </w:numPr>
        <w:tabs>
          <w:tab w:val="left" w:pos="1589"/>
        </w:tabs>
        <w:spacing w:line="278" w:lineRule="auto"/>
        <w:ind w:right="243" w:firstLine="0"/>
        <w:rPr>
          <w:sz w:val="28"/>
        </w:rPr>
      </w:pPr>
      <w:r>
        <w:rPr>
          <w:sz w:val="28"/>
        </w:rPr>
        <w:t>Письмово</w:t>
      </w:r>
      <w:r>
        <w:rPr>
          <w:spacing w:val="52"/>
          <w:sz w:val="28"/>
        </w:rPr>
        <w:t xml:space="preserve"> </w:t>
      </w:r>
      <w:r>
        <w:rPr>
          <w:sz w:val="28"/>
        </w:rPr>
        <w:t>(2-3</w:t>
      </w:r>
      <w:r>
        <w:rPr>
          <w:spacing w:val="51"/>
          <w:sz w:val="28"/>
        </w:rPr>
        <w:t xml:space="preserve"> </w:t>
      </w:r>
      <w:r>
        <w:rPr>
          <w:sz w:val="28"/>
        </w:rPr>
        <w:t>учні)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доведіть,</w:t>
      </w:r>
      <w:r>
        <w:rPr>
          <w:spacing w:val="50"/>
          <w:sz w:val="28"/>
        </w:rPr>
        <w:t xml:space="preserve"> </w:t>
      </w:r>
      <w:r>
        <w:rPr>
          <w:sz w:val="28"/>
        </w:rPr>
        <w:t>що</w:t>
      </w:r>
      <w:r>
        <w:rPr>
          <w:spacing w:val="53"/>
          <w:sz w:val="28"/>
        </w:rPr>
        <w:t xml:space="preserve"> </w:t>
      </w:r>
      <w:r>
        <w:rPr>
          <w:sz w:val="28"/>
        </w:rPr>
        <w:t>мешканці</w:t>
      </w:r>
      <w:r>
        <w:rPr>
          <w:spacing w:val="50"/>
          <w:sz w:val="28"/>
        </w:rPr>
        <w:t xml:space="preserve"> </w:t>
      </w:r>
      <w:r>
        <w:rPr>
          <w:sz w:val="28"/>
        </w:rPr>
        <w:t>полісів</w:t>
      </w:r>
      <w:r>
        <w:rPr>
          <w:spacing w:val="52"/>
          <w:sz w:val="28"/>
        </w:rPr>
        <w:t xml:space="preserve"> </w:t>
      </w:r>
      <w:r>
        <w:rPr>
          <w:sz w:val="28"/>
        </w:rPr>
        <w:t>зберігали</w:t>
      </w:r>
      <w:r>
        <w:rPr>
          <w:spacing w:val="57"/>
          <w:sz w:val="28"/>
        </w:rPr>
        <w:t xml:space="preserve"> </w:t>
      </w:r>
      <w:r>
        <w:rPr>
          <w:sz w:val="28"/>
        </w:rPr>
        <w:t>грецькі</w:t>
      </w:r>
      <w:r>
        <w:rPr>
          <w:spacing w:val="-67"/>
          <w:sz w:val="28"/>
        </w:rPr>
        <w:t xml:space="preserve"> </w:t>
      </w:r>
      <w:r>
        <w:rPr>
          <w:sz w:val="28"/>
        </w:rPr>
        <w:t>звичаї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традиції.</w:t>
      </w:r>
    </w:p>
    <w:p w:rsidR="00356CF3" w:rsidRDefault="00FF6699">
      <w:pPr>
        <w:pStyle w:val="a4"/>
        <w:numPr>
          <w:ilvl w:val="1"/>
          <w:numId w:val="3"/>
        </w:numPr>
        <w:tabs>
          <w:tab w:val="left" w:pos="1535"/>
        </w:tabs>
        <w:spacing w:line="317" w:lineRule="exact"/>
        <w:ind w:left="1534" w:hanging="493"/>
        <w:rPr>
          <w:sz w:val="28"/>
        </w:rPr>
      </w:pPr>
      <w:r>
        <w:rPr>
          <w:sz w:val="28"/>
        </w:rPr>
        <w:t>Колективна</w:t>
      </w:r>
      <w:r>
        <w:rPr>
          <w:spacing w:val="-7"/>
          <w:sz w:val="28"/>
        </w:rPr>
        <w:t xml:space="preserve"> </w:t>
      </w:r>
      <w:r>
        <w:rPr>
          <w:sz w:val="28"/>
        </w:rPr>
        <w:t>співбесіда:</w:t>
      </w:r>
    </w:p>
    <w:p w:rsidR="00356CF3" w:rsidRDefault="00FF6699">
      <w:pPr>
        <w:pStyle w:val="a4"/>
        <w:numPr>
          <w:ilvl w:val="2"/>
          <w:numId w:val="3"/>
        </w:numPr>
        <w:tabs>
          <w:tab w:val="left" w:pos="2482"/>
        </w:tabs>
        <w:spacing w:before="46" w:line="276" w:lineRule="auto"/>
        <w:ind w:right="245"/>
        <w:jc w:val="left"/>
        <w:rPr>
          <w:sz w:val="28"/>
        </w:rPr>
      </w:pPr>
      <w:r>
        <w:rPr>
          <w:sz w:val="28"/>
        </w:rPr>
        <w:t>Які</w:t>
      </w:r>
      <w:r>
        <w:rPr>
          <w:spacing w:val="31"/>
          <w:sz w:val="28"/>
        </w:rPr>
        <w:t xml:space="preserve"> </w:t>
      </w:r>
      <w:r>
        <w:rPr>
          <w:sz w:val="28"/>
        </w:rPr>
        <w:t>події</w:t>
      </w:r>
      <w:r>
        <w:rPr>
          <w:spacing w:val="33"/>
          <w:sz w:val="28"/>
        </w:rPr>
        <w:t xml:space="preserve"> </w:t>
      </w:r>
      <w:r>
        <w:rPr>
          <w:sz w:val="28"/>
        </w:rPr>
        <w:t>відбулися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материковій</w:t>
      </w:r>
      <w:r>
        <w:rPr>
          <w:spacing w:val="31"/>
          <w:sz w:val="28"/>
        </w:rPr>
        <w:t xml:space="preserve"> </w:t>
      </w:r>
      <w:r>
        <w:rPr>
          <w:sz w:val="28"/>
        </w:rPr>
        <w:t>Греції,</w:t>
      </w:r>
      <w:r>
        <w:rPr>
          <w:spacing w:val="32"/>
          <w:sz w:val="28"/>
        </w:rPr>
        <w:t xml:space="preserve"> </w:t>
      </w:r>
      <w:r>
        <w:rPr>
          <w:sz w:val="28"/>
        </w:rPr>
        <w:t>коли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Північному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Причорномор’ї утворилося</w:t>
      </w:r>
      <w:r>
        <w:rPr>
          <w:spacing w:val="-1"/>
          <w:sz w:val="28"/>
        </w:rPr>
        <w:t xml:space="preserve"> </w:t>
      </w:r>
      <w:r>
        <w:rPr>
          <w:sz w:val="28"/>
        </w:rPr>
        <w:t>Боспорське</w:t>
      </w:r>
      <w:r>
        <w:rPr>
          <w:spacing w:val="-4"/>
          <w:sz w:val="28"/>
        </w:rPr>
        <w:t xml:space="preserve"> </w:t>
      </w:r>
      <w:r>
        <w:rPr>
          <w:sz w:val="28"/>
        </w:rPr>
        <w:t>царство?</w:t>
      </w:r>
    </w:p>
    <w:p w:rsidR="00356CF3" w:rsidRDefault="00FF6699">
      <w:pPr>
        <w:pStyle w:val="a4"/>
        <w:numPr>
          <w:ilvl w:val="2"/>
          <w:numId w:val="3"/>
        </w:numPr>
        <w:tabs>
          <w:tab w:val="left" w:pos="2482"/>
          <w:tab w:val="left" w:pos="3198"/>
          <w:tab w:val="left" w:pos="4639"/>
          <w:tab w:val="left" w:pos="5189"/>
          <w:tab w:val="left" w:pos="5915"/>
          <w:tab w:val="left" w:pos="6832"/>
          <w:tab w:val="left" w:pos="8228"/>
          <w:tab w:val="left" w:pos="9213"/>
        </w:tabs>
        <w:spacing w:before="1" w:line="276" w:lineRule="auto"/>
        <w:ind w:right="249"/>
        <w:jc w:val="left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кочовики</w:t>
      </w:r>
      <w:r>
        <w:rPr>
          <w:sz w:val="28"/>
        </w:rPr>
        <w:tab/>
        <w:t>за</w:t>
      </w:r>
      <w:r>
        <w:rPr>
          <w:sz w:val="28"/>
        </w:rPr>
        <w:tab/>
        <w:t>тих</w:t>
      </w:r>
      <w:r>
        <w:rPr>
          <w:sz w:val="28"/>
        </w:rPr>
        <w:tab/>
        <w:t>часів</w:t>
      </w:r>
      <w:r>
        <w:rPr>
          <w:sz w:val="28"/>
        </w:rPr>
        <w:tab/>
        <w:t>населяли</w:t>
      </w:r>
      <w:r>
        <w:rPr>
          <w:sz w:val="28"/>
        </w:rPr>
        <w:tab/>
        <w:t>степи</w:t>
      </w:r>
      <w:r>
        <w:rPr>
          <w:sz w:val="28"/>
        </w:rPr>
        <w:tab/>
      </w:r>
      <w:r>
        <w:rPr>
          <w:spacing w:val="-1"/>
          <w:sz w:val="28"/>
        </w:rPr>
        <w:t>Північного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Причорномор’я.</w:t>
      </w:r>
    </w:p>
    <w:p w:rsidR="00356CF3" w:rsidRDefault="00FF6699">
      <w:pPr>
        <w:pStyle w:val="2"/>
        <w:spacing w:before="4"/>
        <w:ind w:left="3831"/>
      </w:pPr>
      <w:r>
        <w:rPr>
          <w:color w:val="C00000"/>
        </w:rPr>
        <w:t>КОМПЕТЕНТНІСНИЙ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УРОК</w:t>
      </w:r>
    </w:p>
    <w:p w:rsidR="00356CF3" w:rsidRDefault="00FF6699">
      <w:pPr>
        <w:spacing w:before="45" w:line="276" w:lineRule="auto"/>
        <w:ind w:left="1042" w:right="250" w:firstLine="707"/>
        <w:jc w:val="both"/>
        <w:rPr>
          <w:sz w:val="28"/>
        </w:rPr>
      </w:pPr>
      <w:r>
        <w:rPr>
          <w:i/>
          <w:color w:val="000033"/>
          <w:sz w:val="28"/>
        </w:rPr>
        <w:t>Сучасний</w:t>
      </w:r>
      <w:r>
        <w:rPr>
          <w:i/>
          <w:color w:val="000033"/>
          <w:spacing w:val="1"/>
          <w:sz w:val="28"/>
        </w:rPr>
        <w:t xml:space="preserve"> </w:t>
      </w:r>
      <w:proofErr w:type="spellStart"/>
      <w:r>
        <w:rPr>
          <w:i/>
          <w:color w:val="000033"/>
          <w:sz w:val="28"/>
        </w:rPr>
        <w:t>компетентнісно</w:t>
      </w:r>
      <w:proofErr w:type="spellEnd"/>
      <w:r>
        <w:rPr>
          <w:i/>
          <w:color w:val="000033"/>
          <w:spacing w:val="1"/>
          <w:sz w:val="28"/>
        </w:rPr>
        <w:t xml:space="preserve"> </w:t>
      </w:r>
      <w:r>
        <w:rPr>
          <w:i/>
          <w:color w:val="000033"/>
          <w:sz w:val="28"/>
        </w:rPr>
        <w:t>спрямований</w:t>
      </w:r>
      <w:r>
        <w:rPr>
          <w:i/>
          <w:color w:val="000033"/>
          <w:spacing w:val="1"/>
          <w:sz w:val="28"/>
        </w:rPr>
        <w:t xml:space="preserve"> </w:t>
      </w:r>
      <w:r>
        <w:rPr>
          <w:i/>
          <w:color w:val="000033"/>
          <w:sz w:val="28"/>
        </w:rPr>
        <w:t>урок</w:t>
      </w:r>
      <w:r>
        <w:rPr>
          <w:i/>
          <w:color w:val="000033"/>
          <w:spacing w:val="1"/>
          <w:sz w:val="28"/>
        </w:rPr>
        <w:t xml:space="preserve"> </w:t>
      </w:r>
      <w:r>
        <w:rPr>
          <w:i/>
          <w:color w:val="000033"/>
          <w:sz w:val="28"/>
        </w:rPr>
        <w:t>повинен</w:t>
      </w:r>
      <w:r>
        <w:rPr>
          <w:i/>
          <w:color w:val="000033"/>
          <w:spacing w:val="1"/>
          <w:sz w:val="28"/>
        </w:rPr>
        <w:t xml:space="preserve"> </w:t>
      </w:r>
      <w:r>
        <w:rPr>
          <w:i/>
          <w:color w:val="000033"/>
          <w:sz w:val="28"/>
        </w:rPr>
        <w:t>будуватися</w:t>
      </w:r>
      <w:r>
        <w:rPr>
          <w:i/>
          <w:color w:val="000033"/>
          <w:spacing w:val="1"/>
          <w:sz w:val="28"/>
        </w:rPr>
        <w:t xml:space="preserve"> </w:t>
      </w:r>
      <w:r>
        <w:rPr>
          <w:i/>
          <w:color w:val="000033"/>
          <w:sz w:val="28"/>
        </w:rPr>
        <w:t>за</w:t>
      </w:r>
      <w:r>
        <w:rPr>
          <w:i/>
          <w:color w:val="000033"/>
          <w:spacing w:val="1"/>
          <w:sz w:val="28"/>
        </w:rPr>
        <w:t xml:space="preserve"> </w:t>
      </w:r>
      <w:r>
        <w:rPr>
          <w:i/>
          <w:color w:val="000033"/>
          <w:sz w:val="28"/>
        </w:rPr>
        <w:t>таким</w:t>
      </w:r>
      <w:r>
        <w:rPr>
          <w:i/>
          <w:color w:val="000033"/>
          <w:spacing w:val="-4"/>
          <w:sz w:val="28"/>
        </w:rPr>
        <w:t xml:space="preserve"> </w:t>
      </w:r>
      <w:r>
        <w:rPr>
          <w:i/>
          <w:color w:val="000033"/>
          <w:sz w:val="28"/>
        </w:rPr>
        <w:t>алгоритмом</w:t>
      </w:r>
      <w:r>
        <w:rPr>
          <w:color w:val="000033"/>
          <w:sz w:val="28"/>
        </w:rPr>
        <w:t>:</w:t>
      </w:r>
    </w:p>
    <w:p w:rsidR="00356CF3" w:rsidRDefault="00FF6699">
      <w:pPr>
        <w:pStyle w:val="a4"/>
        <w:numPr>
          <w:ilvl w:val="0"/>
          <w:numId w:val="2"/>
        </w:numPr>
        <w:tabs>
          <w:tab w:val="left" w:pos="1794"/>
        </w:tabs>
        <w:spacing w:line="276" w:lineRule="auto"/>
        <w:ind w:right="245"/>
        <w:jc w:val="both"/>
        <w:rPr>
          <w:sz w:val="28"/>
        </w:rPr>
      </w:pPr>
      <w:r>
        <w:rPr>
          <w:color w:val="000033"/>
          <w:sz w:val="28"/>
        </w:rPr>
        <w:t>Конкретизація загальної мети (цілі) уроку. (Визначення предметної та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ключової</w:t>
      </w:r>
      <w:r>
        <w:rPr>
          <w:color w:val="000033"/>
          <w:spacing w:val="-2"/>
          <w:sz w:val="28"/>
        </w:rPr>
        <w:t xml:space="preserve"> </w:t>
      </w:r>
      <w:r>
        <w:rPr>
          <w:color w:val="000033"/>
          <w:sz w:val="28"/>
        </w:rPr>
        <w:t>(ключових)</w:t>
      </w:r>
      <w:r>
        <w:rPr>
          <w:color w:val="000033"/>
          <w:spacing w:val="-1"/>
          <w:sz w:val="28"/>
        </w:rPr>
        <w:t xml:space="preserve"> </w:t>
      </w:r>
      <w:proofErr w:type="spellStart"/>
      <w:r>
        <w:rPr>
          <w:color w:val="000033"/>
          <w:sz w:val="28"/>
        </w:rPr>
        <w:t>компетентностей</w:t>
      </w:r>
      <w:proofErr w:type="spellEnd"/>
      <w:r>
        <w:rPr>
          <w:color w:val="000033"/>
          <w:spacing w:val="-1"/>
          <w:sz w:val="28"/>
        </w:rPr>
        <w:t xml:space="preserve"> </w:t>
      </w:r>
      <w:r>
        <w:rPr>
          <w:color w:val="000033"/>
          <w:sz w:val="28"/>
        </w:rPr>
        <w:t>до конкретного</w:t>
      </w:r>
      <w:r>
        <w:rPr>
          <w:color w:val="000033"/>
          <w:spacing w:val="-1"/>
          <w:sz w:val="28"/>
        </w:rPr>
        <w:t xml:space="preserve"> </w:t>
      </w:r>
      <w:r>
        <w:rPr>
          <w:color w:val="000033"/>
          <w:sz w:val="28"/>
        </w:rPr>
        <w:t>уроку).</w:t>
      </w:r>
    </w:p>
    <w:p w:rsidR="00356CF3" w:rsidRDefault="00FF6699">
      <w:pPr>
        <w:pStyle w:val="a4"/>
        <w:numPr>
          <w:ilvl w:val="0"/>
          <w:numId w:val="2"/>
        </w:numPr>
        <w:tabs>
          <w:tab w:val="left" w:pos="1794"/>
        </w:tabs>
        <w:spacing w:line="276" w:lineRule="auto"/>
        <w:ind w:right="248"/>
        <w:jc w:val="both"/>
        <w:rPr>
          <w:sz w:val="28"/>
        </w:rPr>
      </w:pPr>
      <w:r>
        <w:rPr>
          <w:color w:val="000033"/>
          <w:sz w:val="28"/>
        </w:rPr>
        <w:t>Поділ змісту виучуваної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теми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на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навчальні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ситуації</w:t>
      </w:r>
      <w:r>
        <w:rPr>
          <w:color w:val="000033"/>
          <w:spacing w:val="70"/>
          <w:sz w:val="28"/>
        </w:rPr>
        <w:t xml:space="preserve"> </w:t>
      </w:r>
      <w:r>
        <w:rPr>
          <w:color w:val="000033"/>
          <w:sz w:val="28"/>
        </w:rPr>
        <w:t>в залежності від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 xml:space="preserve">його структури — теоретичні знання, </w:t>
      </w:r>
      <w:proofErr w:type="spellStart"/>
      <w:r>
        <w:rPr>
          <w:color w:val="000033"/>
          <w:sz w:val="28"/>
        </w:rPr>
        <w:t>знання</w:t>
      </w:r>
      <w:proofErr w:type="spellEnd"/>
      <w:r>
        <w:rPr>
          <w:color w:val="000033"/>
          <w:sz w:val="28"/>
        </w:rPr>
        <w:t xml:space="preserve"> способів діяльності, знання</w:t>
      </w:r>
      <w:r>
        <w:rPr>
          <w:color w:val="000033"/>
          <w:spacing w:val="-67"/>
          <w:sz w:val="28"/>
        </w:rPr>
        <w:t xml:space="preserve"> </w:t>
      </w:r>
      <w:r>
        <w:rPr>
          <w:color w:val="000033"/>
          <w:sz w:val="28"/>
        </w:rPr>
        <w:t>в</w:t>
      </w:r>
      <w:r>
        <w:rPr>
          <w:color w:val="000033"/>
          <w:spacing w:val="-3"/>
          <w:sz w:val="28"/>
        </w:rPr>
        <w:t xml:space="preserve"> </w:t>
      </w:r>
      <w:r>
        <w:rPr>
          <w:color w:val="000033"/>
          <w:sz w:val="28"/>
        </w:rPr>
        <w:t>дії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або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вміння тощо.</w:t>
      </w:r>
    </w:p>
    <w:p w:rsidR="00356CF3" w:rsidRDefault="00FF6699">
      <w:pPr>
        <w:pStyle w:val="a4"/>
        <w:numPr>
          <w:ilvl w:val="0"/>
          <w:numId w:val="2"/>
        </w:numPr>
        <w:tabs>
          <w:tab w:val="left" w:pos="1794"/>
        </w:tabs>
        <w:jc w:val="both"/>
        <w:rPr>
          <w:sz w:val="28"/>
        </w:rPr>
      </w:pPr>
      <w:r>
        <w:rPr>
          <w:color w:val="000033"/>
          <w:sz w:val="28"/>
        </w:rPr>
        <w:t>Формулювання</w:t>
      </w:r>
      <w:r>
        <w:rPr>
          <w:color w:val="000033"/>
          <w:spacing w:val="-7"/>
          <w:sz w:val="28"/>
        </w:rPr>
        <w:t xml:space="preserve"> </w:t>
      </w:r>
      <w:r>
        <w:rPr>
          <w:color w:val="000033"/>
          <w:sz w:val="28"/>
        </w:rPr>
        <w:t>цільового</w:t>
      </w:r>
      <w:r>
        <w:rPr>
          <w:color w:val="000033"/>
          <w:spacing w:val="-3"/>
          <w:sz w:val="28"/>
        </w:rPr>
        <w:t xml:space="preserve"> </w:t>
      </w:r>
      <w:r>
        <w:rPr>
          <w:color w:val="000033"/>
          <w:sz w:val="28"/>
        </w:rPr>
        <w:t>завдання</w:t>
      </w:r>
      <w:r>
        <w:rPr>
          <w:color w:val="000033"/>
          <w:spacing w:val="-7"/>
          <w:sz w:val="28"/>
        </w:rPr>
        <w:t xml:space="preserve"> </w:t>
      </w:r>
      <w:r>
        <w:rPr>
          <w:color w:val="000033"/>
          <w:sz w:val="28"/>
        </w:rPr>
        <w:t>до</w:t>
      </w:r>
      <w:r>
        <w:rPr>
          <w:color w:val="000033"/>
          <w:spacing w:val="-3"/>
          <w:sz w:val="28"/>
        </w:rPr>
        <w:t xml:space="preserve"> </w:t>
      </w:r>
      <w:r>
        <w:rPr>
          <w:color w:val="000033"/>
          <w:sz w:val="28"/>
        </w:rPr>
        <w:t>кожної</w:t>
      </w:r>
      <w:r>
        <w:rPr>
          <w:color w:val="000033"/>
          <w:spacing w:val="-3"/>
          <w:sz w:val="28"/>
        </w:rPr>
        <w:t xml:space="preserve"> </w:t>
      </w:r>
      <w:r>
        <w:rPr>
          <w:color w:val="000033"/>
          <w:sz w:val="28"/>
        </w:rPr>
        <w:t>навчальної</w:t>
      </w:r>
      <w:r>
        <w:rPr>
          <w:color w:val="000033"/>
          <w:spacing w:val="-4"/>
          <w:sz w:val="28"/>
        </w:rPr>
        <w:t xml:space="preserve"> </w:t>
      </w:r>
      <w:r>
        <w:rPr>
          <w:color w:val="000033"/>
          <w:sz w:val="28"/>
        </w:rPr>
        <w:t>ситуації.</w:t>
      </w:r>
    </w:p>
    <w:p w:rsidR="00356CF3" w:rsidRDefault="00FF6699">
      <w:pPr>
        <w:pStyle w:val="a4"/>
        <w:numPr>
          <w:ilvl w:val="0"/>
          <w:numId w:val="2"/>
        </w:numPr>
        <w:tabs>
          <w:tab w:val="left" w:pos="1794"/>
        </w:tabs>
        <w:spacing w:before="48" w:line="276" w:lineRule="auto"/>
        <w:ind w:right="243"/>
        <w:jc w:val="both"/>
        <w:rPr>
          <w:sz w:val="28"/>
        </w:rPr>
      </w:pPr>
      <w:r>
        <w:rPr>
          <w:color w:val="000033"/>
          <w:sz w:val="28"/>
        </w:rPr>
        <w:t>Вибір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методів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навчання,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адекват</w:t>
      </w:r>
      <w:r>
        <w:rPr>
          <w:color w:val="000033"/>
          <w:sz w:val="28"/>
        </w:rPr>
        <w:t>них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цільовим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завданням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за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їх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дидактичними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функціями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(засвоєння,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формування,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узагальнення)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та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змісту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навчального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матеріалу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(теоретичний,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емпіричний</w:t>
      </w:r>
      <w:r>
        <w:rPr>
          <w:color w:val="000033"/>
          <w:spacing w:val="71"/>
          <w:sz w:val="28"/>
        </w:rPr>
        <w:t xml:space="preserve"> </w:t>
      </w:r>
      <w:r>
        <w:rPr>
          <w:color w:val="000033"/>
          <w:sz w:val="28"/>
        </w:rPr>
        <w:t>чи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практичний).</w:t>
      </w:r>
    </w:p>
    <w:p w:rsidR="00356CF3" w:rsidRDefault="00FF6699">
      <w:pPr>
        <w:pStyle w:val="a4"/>
        <w:numPr>
          <w:ilvl w:val="0"/>
          <w:numId w:val="2"/>
        </w:numPr>
        <w:tabs>
          <w:tab w:val="left" w:pos="1794"/>
        </w:tabs>
        <w:spacing w:line="276" w:lineRule="auto"/>
        <w:ind w:right="239"/>
        <w:jc w:val="both"/>
        <w:rPr>
          <w:sz w:val="28"/>
        </w:rPr>
      </w:pPr>
      <w:r>
        <w:rPr>
          <w:color w:val="000033"/>
          <w:sz w:val="28"/>
        </w:rPr>
        <w:t>Вибір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форм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організації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навчальної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діяльності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учнів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(</w:t>
      </w:r>
      <w:proofErr w:type="spellStart"/>
      <w:r>
        <w:rPr>
          <w:color w:val="000033"/>
          <w:sz w:val="28"/>
        </w:rPr>
        <w:t>індивідуально-</w:t>
      </w:r>
      <w:proofErr w:type="spellEnd"/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самостійна,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парна,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групова,</w:t>
      </w:r>
      <w:r>
        <w:rPr>
          <w:color w:val="000033"/>
          <w:spacing w:val="1"/>
          <w:sz w:val="28"/>
        </w:rPr>
        <w:t xml:space="preserve"> </w:t>
      </w:r>
      <w:proofErr w:type="spellStart"/>
      <w:r>
        <w:rPr>
          <w:color w:val="000033"/>
          <w:sz w:val="28"/>
        </w:rPr>
        <w:t>загальнокласна</w:t>
      </w:r>
      <w:proofErr w:type="spellEnd"/>
      <w:r>
        <w:rPr>
          <w:color w:val="000033"/>
          <w:sz w:val="28"/>
        </w:rPr>
        <w:t>,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фронтальна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чи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їх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оптимальне</w:t>
      </w:r>
      <w:r>
        <w:rPr>
          <w:color w:val="000033"/>
          <w:spacing w:val="-1"/>
          <w:sz w:val="28"/>
        </w:rPr>
        <w:t xml:space="preserve"> </w:t>
      </w:r>
      <w:r>
        <w:rPr>
          <w:color w:val="000033"/>
          <w:sz w:val="28"/>
        </w:rPr>
        <w:t>поєднання)</w:t>
      </w:r>
      <w:r>
        <w:rPr>
          <w:color w:val="000033"/>
          <w:spacing w:val="-1"/>
          <w:sz w:val="28"/>
        </w:rPr>
        <w:t xml:space="preserve"> </w:t>
      </w:r>
      <w:r>
        <w:rPr>
          <w:color w:val="000033"/>
          <w:sz w:val="28"/>
        </w:rPr>
        <w:t>адекватно змісту</w:t>
      </w:r>
      <w:r>
        <w:rPr>
          <w:color w:val="000033"/>
          <w:spacing w:val="-1"/>
          <w:sz w:val="28"/>
        </w:rPr>
        <w:t xml:space="preserve"> </w:t>
      </w:r>
      <w:r>
        <w:rPr>
          <w:color w:val="000033"/>
          <w:sz w:val="28"/>
        </w:rPr>
        <w:t>та</w:t>
      </w:r>
      <w:r>
        <w:rPr>
          <w:color w:val="000033"/>
          <w:spacing w:val="-1"/>
          <w:sz w:val="28"/>
        </w:rPr>
        <w:t xml:space="preserve"> </w:t>
      </w:r>
      <w:r>
        <w:rPr>
          <w:color w:val="000033"/>
          <w:sz w:val="28"/>
        </w:rPr>
        <w:t>методам</w:t>
      </w:r>
      <w:r>
        <w:rPr>
          <w:color w:val="000033"/>
          <w:spacing w:val="-1"/>
          <w:sz w:val="28"/>
        </w:rPr>
        <w:t xml:space="preserve"> </w:t>
      </w:r>
      <w:r>
        <w:rPr>
          <w:color w:val="000033"/>
          <w:sz w:val="28"/>
        </w:rPr>
        <w:t>роботи.</w:t>
      </w:r>
    </w:p>
    <w:p w:rsidR="00356CF3" w:rsidRDefault="00FF6699">
      <w:pPr>
        <w:pStyle w:val="a4"/>
        <w:numPr>
          <w:ilvl w:val="0"/>
          <w:numId w:val="2"/>
        </w:numPr>
        <w:tabs>
          <w:tab w:val="left" w:pos="1794"/>
        </w:tabs>
        <w:spacing w:line="276" w:lineRule="auto"/>
        <w:ind w:right="242"/>
        <w:jc w:val="both"/>
        <w:rPr>
          <w:sz w:val="28"/>
        </w:rPr>
      </w:pPr>
      <w:r>
        <w:rPr>
          <w:color w:val="000033"/>
          <w:sz w:val="28"/>
        </w:rPr>
        <w:t>При виборі змісту, методів і форм орієнтація на цільову установку й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уявлення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очікуваного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результату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спільної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діяльності</w:t>
      </w:r>
      <w:r>
        <w:rPr>
          <w:color w:val="000033"/>
          <w:spacing w:val="71"/>
          <w:sz w:val="28"/>
        </w:rPr>
        <w:t xml:space="preserve"> </w:t>
      </w:r>
      <w:r>
        <w:rPr>
          <w:color w:val="000033"/>
          <w:sz w:val="28"/>
        </w:rPr>
        <w:t>(кожний</w:t>
      </w:r>
      <w:r>
        <w:rPr>
          <w:color w:val="000033"/>
          <w:spacing w:val="1"/>
          <w:sz w:val="28"/>
        </w:rPr>
        <w:t xml:space="preserve"> </w:t>
      </w:r>
      <w:r>
        <w:rPr>
          <w:color w:val="000033"/>
          <w:sz w:val="28"/>
        </w:rPr>
        <w:t>проміжний</w:t>
      </w:r>
      <w:r>
        <w:rPr>
          <w:color w:val="000033"/>
          <w:spacing w:val="-1"/>
          <w:sz w:val="28"/>
        </w:rPr>
        <w:t xml:space="preserve"> </w:t>
      </w:r>
      <w:r>
        <w:rPr>
          <w:color w:val="000033"/>
          <w:sz w:val="28"/>
        </w:rPr>
        <w:t>результат).</w:t>
      </w:r>
    </w:p>
    <w:p w:rsidR="00356CF3" w:rsidRDefault="00FF6699">
      <w:pPr>
        <w:pStyle w:val="2"/>
        <w:spacing w:before="6" w:line="276" w:lineRule="auto"/>
        <w:ind w:left="3065" w:right="289" w:hanging="1971"/>
      </w:pPr>
      <w:r>
        <w:t xml:space="preserve">ЕТАПИ </w:t>
      </w:r>
      <w:r>
        <w:t>(МОДУЛІ) КОНСТРУЮВАННЯ ВЧИТЕЛЕМ УРОКУ З ТОЧКИ</w:t>
      </w:r>
      <w:r>
        <w:rPr>
          <w:spacing w:val="-67"/>
        </w:rPr>
        <w:t xml:space="preserve"> </w:t>
      </w:r>
      <w:r>
        <w:t>ЗОРУ</w:t>
      </w:r>
      <w:r>
        <w:rPr>
          <w:spacing w:val="-2"/>
        </w:rPr>
        <w:t xml:space="preserve"> </w:t>
      </w:r>
      <w:r>
        <w:t>КОМПЕТЕНТНІСНОГО ПІДХОДУ</w:t>
      </w:r>
    </w:p>
    <w:p w:rsidR="00356CF3" w:rsidRDefault="00FF6699">
      <w:pPr>
        <w:spacing w:line="321" w:lineRule="exact"/>
        <w:ind w:left="1042"/>
        <w:rPr>
          <w:b/>
          <w:sz w:val="28"/>
        </w:rPr>
      </w:pPr>
      <w:r>
        <w:rPr>
          <w:b/>
          <w:color w:val="C00000"/>
          <w:sz w:val="28"/>
        </w:rPr>
        <w:t>МОДУЛЬ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ВСТУПНОГО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ПОВТОРЕННЯ</w:t>
      </w:r>
    </w:p>
    <w:p w:rsidR="00356CF3" w:rsidRDefault="00FF6699">
      <w:pPr>
        <w:pStyle w:val="2"/>
        <w:spacing w:before="48"/>
      </w:pPr>
      <w:r>
        <w:t>Мета: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45" w:line="276" w:lineRule="auto"/>
        <w:ind w:right="863"/>
        <w:jc w:val="left"/>
        <w:rPr>
          <w:sz w:val="28"/>
        </w:rPr>
      </w:pPr>
      <w:r>
        <w:rPr>
          <w:sz w:val="28"/>
        </w:rPr>
        <w:t>Визначити рівень попередньої підготовленості учнів, що стосується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теми.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321" w:lineRule="exact"/>
        <w:jc w:val="left"/>
        <w:rPr>
          <w:sz w:val="28"/>
        </w:rPr>
      </w:pPr>
      <w:r>
        <w:rPr>
          <w:sz w:val="28"/>
        </w:rPr>
        <w:t>Актуалізувати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потрібні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матеріалу.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51"/>
        <w:jc w:val="left"/>
        <w:rPr>
          <w:sz w:val="28"/>
        </w:rPr>
      </w:pPr>
      <w:r>
        <w:rPr>
          <w:sz w:val="28"/>
        </w:rPr>
        <w:t>Активізувати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мислення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учнів.</w:t>
      </w:r>
    </w:p>
    <w:p w:rsidR="00356CF3" w:rsidRDefault="00356CF3">
      <w:pPr>
        <w:rPr>
          <w:sz w:val="28"/>
        </w:rPr>
        <w:sectPr w:rsidR="00356CF3">
          <w:pgSz w:w="11910" w:h="16840"/>
          <w:pgMar w:top="1040" w:right="460" w:bottom="1240" w:left="660" w:header="0" w:footer="1037" w:gutter="0"/>
          <w:cols w:space="720"/>
        </w:sectPr>
      </w:pPr>
    </w:p>
    <w:p w:rsidR="00356CF3" w:rsidRDefault="00FF6699">
      <w:pPr>
        <w:pStyle w:val="a3"/>
        <w:spacing w:before="67" w:line="276" w:lineRule="auto"/>
        <w:ind w:left="1750" w:right="248" w:hanging="708"/>
        <w:jc w:val="both"/>
      </w:pPr>
      <w:r>
        <w:rPr>
          <w:b/>
        </w:rPr>
        <w:lastRenderedPageBreak/>
        <w:t xml:space="preserve">Методи: </w:t>
      </w:r>
      <w:r>
        <w:t>фронтальна бесіда, усне опитування, робота зі схемами, рисунками,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підручника,</w:t>
      </w:r>
      <w:r>
        <w:rPr>
          <w:spacing w:val="1"/>
        </w:rPr>
        <w:t xml:space="preserve"> </w:t>
      </w:r>
      <w:r>
        <w:t>самоперевірка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зразком</w:t>
      </w:r>
      <w:r>
        <w:rPr>
          <w:spacing w:val="69"/>
        </w:rPr>
        <w:t xml:space="preserve"> </w:t>
      </w:r>
      <w:r>
        <w:t>тощо.</w:t>
      </w:r>
    </w:p>
    <w:p w:rsidR="00356CF3" w:rsidRDefault="00FF6699">
      <w:pPr>
        <w:pStyle w:val="a3"/>
        <w:spacing w:before="1" w:line="278" w:lineRule="auto"/>
        <w:ind w:left="1750" w:right="241" w:hanging="708"/>
        <w:jc w:val="both"/>
      </w:pPr>
      <w:r>
        <w:rPr>
          <w:b/>
        </w:rPr>
        <w:t>Прийоми:</w:t>
      </w:r>
      <w:r>
        <w:rPr>
          <w:b/>
          <w:spacing w:val="1"/>
        </w:rPr>
        <w:t xml:space="preserve"> </w:t>
      </w:r>
      <w:r>
        <w:t>«Інтрига»,</w:t>
      </w:r>
      <w:r>
        <w:rPr>
          <w:spacing w:val="1"/>
        </w:rPr>
        <w:t xml:space="preserve"> </w:t>
      </w:r>
      <w:r>
        <w:t>«Дивуй!»,</w:t>
      </w:r>
      <w:r>
        <w:rPr>
          <w:spacing w:val="1"/>
        </w:rPr>
        <w:t xml:space="preserve"> </w:t>
      </w:r>
      <w:r>
        <w:t>«Фантастична</w:t>
      </w:r>
      <w:r>
        <w:rPr>
          <w:spacing w:val="1"/>
        </w:rPr>
        <w:t xml:space="preserve"> </w:t>
      </w:r>
      <w:r>
        <w:t>добавка»,</w:t>
      </w:r>
      <w:r>
        <w:rPr>
          <w:spacing w:val="1"/>
        </w:rPr>
        <w:t xml:space="preserve"> </w:t>
      </w:r>
      <w:r>
        <w:t>«Відстрочена</w:t>
      </w:r>
      <w:r>
        <w:rPr>
          <w:spacing w:val="1"/>
        </w:rPr>
        <w:t xml:space="preserve"> </w:t>
      </w:r>
      <w:r>
        <w:t xml:space="preserve">загадка»,   </w:t>
      </w:r>
      <w:r>
        <w:rPr>
          <w:spacing w:val="53"/>
        </w:rPr>
        <w:t xml:space="preserve"> </w:t>
      </w:r>
      <w:r>
        <w:t xml:space="preserve">заповнення   </w:t>
      </w:r>
      <w:r>
        <w:rPr>
          <w:spacing w:val="55"/>
        </w:rPr>
        <w:t xml:space="preserve"> </w:t>
      </w:r>
      <w:r>
        <w:t xml:space="preserve">кросвордів,   </w:t>
      </w:r>
      <w:r>
        <w:rPr>
          <w:spacing w:val="51"/>
        </w:rPr>
        <w:t xml:space="preserve"> </w:t>
      </w:r>
      <w:r>
        <w:t xml:space="preserve">«Альтернатива»,   </w:t>
      </w:r>
      <w:r>
        <w:rPr>
          <w:spacing w:val="53"/>
        </w:rPr>
        <w:t xml:space="preserve"> </w:t>
      </w:r>
      <w:r>
        <w:t>«Світлофор»,</w:t>
      </w:r>
    </w:p>
    <w:p w:rsidR="00356CF3" w:rsidRDefault="00FF6699">
      <w:pPr>
        <w:pStyle w:val="a3"/>
        <w:spacing w:line="317" w:lineRule="exact"/>
        <w:ind w:left="1750"/>
        <w:jc w:val="both"/>
      </w:pPr>
      <w:r>
        <w:t>«Мозковий</w:t>
      </w:r>
      <w:r>
        <w:rPr>
          <w:spacing w:val="93"/>
        </w:rPr>
        <w:t xml:space="preserve"> </w:t>
      </w:r>
      <w:r>
        <w:t>штурм»,</w:t>
      </w:r>
      <w:r>
        <w:rPr>
          <w:spacing w:val="95"/>
        </w:rPr>
        <w:t xml:space="preserve"> </w:t>
      </w:r>
      <w:r>
        <w:t>«Асоціація»,</w:t>
      </w:r>
      <w:r>
        <w:rPr>
          <w:spacing w:val="94"/>
        </w:rPr>
        <w:t xml:space="preserve"> </w:t>
      </w:r>
      <w:r>
        <w:t>«Зайве</w:t>
      </w:r>
      <w:r>
        <w:rPr>
          <w:spacing w:val="94"/>
        </w:rPr>
        <w:t xml:space="preserve"> </w:t>
      </w:r>
      <w:r>
        <w:t>слово»,</w:t>
      </w:r>
      <w:r>
        <w:rPr>
          <w:spacing w:val="95"/>
        </w:rPr>
        <w:t xml:space="preserve"> </w:t>
      </w:r>
      <w:r>
        <w:t>«Назви</w:t>
      </w:r>
      <w:r>
        <w:rPr>
          <w:spacing w:val="96"/>
        </w:rPr>
        <w:t xml:space="preserve"> </w:t>
      </w:r>
      <w:r>
        <w:t>відповідь»,</w:t>
      </w:r>
    </w:p>
    <w:p w:rsidR="00356CF3" w:rsidRDefault="00FF6699">
      <w:pPr>
        <w:pStyle w:val="a3"/>
        <w:spacing w:before="48"/>
        <w:ind w:left="1750"/>
        <w:jc w:val="both"/>
      </w:pPr>
      <w:r>
        <w:t>«Пошук</w:t>
      </w:r>
      <w:r>
        <w:rPr>
          <w:spacing w:val="138"/>
        </w:rPr>
        <w:t xml:space="preserve"> </w:t>
      </w:r>
      <w:r>
        <w:t>загального»,</w:t>
      </w:r>
      <w:r>
        <w:rPr>
          <w:spacing w:val="137"/>
        </w:rPr>
        <w:t xml:space="preserve"> </w:t>
      </w:r>
      <w:r>
        <w:t>«Групування</w:t>
      </w:r>
      <w:r>
        <w:rPr>
          <w:spacing w:val="136"/>
        </w:rPr>
        <w:t xml:space="preserve"> </w:t>
      </w:r>
      <w:r>
        <w:t>слів»,</w:t>
      </w:r>
      <w:r>
        <w:rPr>
          <w:spacing w:val="138"/>
        </w:rPr>
        <w:t xml:space="preserve"> </w:t>
      </w:r>
      <w:r>
        <w:t xml:space="preserve">«Лото»,    </w:t>
      </w:r>
      <w:r>
        <w:rPr>
          <w:spacing w:val="66"/>
        </w:rPr>
        <w:t xml:space="preserve"> </w:t>
      </w:r>
      <w:r>
        <w:t>«Зашифровки»,</w:t>
      </w:r>
    </w:p>
    <w:p w:rsidR="00356CF3" w:rsidRDefault="00FF6699">
      <w:pPr>
        <w:pStyle w:val="a3"/>
        <w:spacing w:before="47"/>
        <w:ind w:left="1750"/>
        <w:jc w:val="both"/>
      </w:pPr>
      <w:r>
        <w:t>«Незакінчені</w:t>
      </w:r>
      <w:r>
        <w:rPr>
          <w:spacing w:val="-1"/>
        </w:rPr>
        <w:t xml:space="preserve"> </w:t>
      </w:r>
      <w:r>
        <w:t>речення»</w:t>
      </w:r>
      <w:r>
        <w:rPr>
          <w:spacing w:val="-4"/>
        </w:rPr>
        <w:t xml:space="preserve"> </w:t>
      </w:r>
      <w:r>
        <w:t>тощо.</w:t>
      </w:r>
    </w:p>
    <w:p w:rsidR="00356CF3" w:rsidRDefault="00FF6699">
      <w:pPr>
        <w:spacing w:before="50"/>
        <w:ind w:left="1042"/>
        <w:jc w:val="both"/>
        <w:rPr>
          <w:sz w:val="28"/>
        </w:rPr>
      </w:pPr>
      <w:r>
        <w:rPr>
          <w:b/>
          <w:sz w:val="28"/>
        </w:rPr>
        <w:t>Форми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</w:t>
      </w:r>
      <w:r>
        <w:rPr>
          <w:b/>
          <w:sz w:val="28"/>
        </w:rPr>
        <w:t>ння: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індивідуальні,</w:t>
      </w:r>
      <w:r>
        <w:rPr>
          <w:spacing w:val="-5"/>
          <w:sz w:val="28"/>
        </w:rPr>
        <w:t xml:space="preserve"> </w:t>
      </w:r>
      <w:r>
        <w:rPr>
          <w:sz w:val="28"/>
        </w:rPr>
        <w:t>парні,</w:t>
      </w:r>
      <w:r>
        <w:rPr>
          <w:spacing w:val="-7"/>
          <w:sz w:val="28"/>
        </w:rPr>
        <w:t xml:space="preserve"> </w:t>
      </w:r>
      <w:r>
        <w:rPr>
          <w:sz w:val="28"/>
        </w:rPr>
        <w:t>групові,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фронтальні.</w:t>
      </w:r>
    </w:p>
    <w:p w:rsidR="00356CF3" w:rsidRDefault="00FF6699">
      <w:pPr>
        <w:pStyle w:val="a3"/>
        <w:spacing w:before="48" w:line="276" w:lineRule="auto"/>
        <w:ind w:left="1750" w:right="242" w:hanging="708"/>
        <w:jc w:val="both"/>
      </w:pPr>
      <w:r>
        <w:rPr>
          <w:b/>
        </w:rPr>
        <w:t>Засоби:</w:t>
      </w:r>
      <w:r>
        <w:rPr>
          <w:b/>
          <w:spacing w:val="1"/>
        </w:rPr>
        <w:t xml:space="preserve"> </w:t>
      </w:r>
      <w:r>
        <w:t>диктанти,</w:t>
      </w:r>
      <w:r>
        <w:rPr>
          <w:spacing w:val="1"/>
        </w:rPr>
        <w:t xml:space="preserve"> </w:t>
      </w:r>
      <w:r>
        <w:t>тести,</w:t>
      </w:r>
      <w:r>
        <w:rPr>
          <w:spacing w:val="1"/>
        </w:rPr>
        <w:t xml:space="preserve"> </w:t>
      </w:r>
      <w:r>
        <w:t>ТЗН,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наочні</w:t>
      </w:r>
      <w:r>
        <w:rPr>
          <w:spacing w:val="1"/>
        </w:rPr>
        <w:t xml:space="preserve"> </w:t>
      </w:r>
      <w:r>
        <w:t>посібники,</w:t>
      </w:r>
      <w:r>
        <w:rPr>
          <w:spacing w:val="1"/>
        </w:rPr>
        <w:t xml:space="preserve"> </w:t>
      </w:r>
      <w:r>
        <w:t>підручник,</w:t>
      </w:r>
      <w:r>
        <w:rPr>
          <w:spacing w:val="1"/>
        </w:rPr>
        <w:t xml:space="preserve"> </w:t>
      </w:r>
      <w:r>
        <w:t>таблиці,</w:t>
      </w:r>
      <w:r>
        <w:rPr>
          <w:spacing w:val="-2"/>
        </w:rPr>
        <w:t xml:space="preserve"> </w:t>
      </w:r>
      <w:r>
        <w:t>моделі тощо.</w:t>
      </w:r>
    </w:p>
    <w:p w:rsidR="00356CF3" w:rsidRDefault="00FF6699">
      <w:pPr>
        <w:pStyle w:val="2"/>
        <w:spacing w:before="6"/>
        <w:jc w:val="both"/>
      </w:pPr>
      <w:r>
        <w:rPr>
          <w:color w:val="C00000"/>
        </w:rPr>
        <w:t>МОДУЛЬ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ВИВЧЕННЯ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НОВОГО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МАТЕРІАЛУ</w:t>
      </w:r>
    </w:p>
    <w:p w:rsidR="00356CF3" w:rsidRDefault="00FF6699">
      <w:pPr>
        <w:spacing w:before="48"/>
        <w:ind w:left="1042"/>
        <w:rPr>
          <w:b/>
          <w:sz w:val="28"/>
        </w:rPr>
      </w:pPr>
      <w:r>
        <w:rPr>
          <w:b/>
          <w:sz w:val="28"/>
        </w:rPr>
        <w:t>Мета: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43"/>
        <w:jc w:val="left"/>
        <w:rPr>
          <w:sz w:val="28"/>
        </w:rPr>
      </w:pPr>
      <w:r>
        <w:rPr>
          <w:sz w:val="28"/>
        </w:rPr>
        <w:t>Допомогти</w:t>
      </w:r>
      <w:r>
        <w:rPr>
          <w:spacing w:val="-3"/>
          <w:sz w:val="28"/>
        </w:rPr>
        <w:t xml:space="preserve"> </w:t>
      </w:r>
      <w:r>
        <w:rPr>
          <w:sz w:val="28"/>
        </w:rPr>
        <w:t>учням</w:t>
      </w:r>
      <w:r>
        <w:rPr>
          <w:spacing w:val="-3"/>
          <w:sz w:val="28"/>
        </w:rPr>
        <w:t xml:space="preserve"> </w:t>
      </w:r>
      <w:r>
        <w:rPr>
          <w:sz w:val="28"/>
        </w:rPr>
        <w:t>засвоїти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ідеї.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47"/>
        <w:jc w:val="left"/>
        <w:rPr>
          <w:sz w:val="28"/>
        </w:rPr>
      </w:pPr>
      <w:r>
        <w:rPr>
          <w:sz w:val="28"/>
        </w:rPr>
        <w:t>Забезпечити</w:t>
      </w:r>
      <w:r>
        <w:rPr>
          <w:spacing w:val="-4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матеріалу.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50" w:line="276" w:lineRule="auto"/>
        <w:ind w:right="919"/>
        <w:jc w:val="left"/>
        <w:rPr>
          <w:sz w:val="28"/>
        </w:rPr>
      </w:pPr>
      <w:r>
        <w:rPr>
          <w:sz w:val="28"/>
        </w:rPr>
        <w:t>Формувати вміння виділяти головне, актуалізувати, конспектувати,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порівнювати,</w:t>
      </w:r>
      <w:r>
        <w:rPr>
          <w:spacing w:val="-2"/>
          <w:sz w:val="28"/>
        </w:rPr>
        <w:t xml:space="preserve"> </w:t>
      </w:r>
      <w:r>
        <w:rPr>
          <w:sz w:val="28"/>
        </w:rPr>
        <w:t>зіставляти.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321" w:lineRule="exact"/>
        <w:jc w:val="left"/>
        <w:rPr>
          <w:sz w:val="28"/>
        </w:rPr>
      </w:pPr>
      <w:r>
        <w:rPr>
          <w:sz w:val="28"/>
        </w:rPr>
        <w:t>Забезпечити</w:t>
      </w:r>
      <w:r>
        <w:rPr>
          <w:spacing w:val="-5"/>
          <w:sz w:val="28"/>
        </w:rPr>
        <w:t xml:space="preserve"> </w:t>
      </w:r>
      <w:r>
        <w:rPr>
          <w:sz w:val="28"/>
        </w:rPr>
        <w:t>диференційований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підхід.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50"/>
        <w:jc w:val="left"/>
        <w:rPr>
          <w:sz w:val="28"/>
        </w:rPr>
      </w:pPr>
      <w:r>
        <w:rPr>
          <w:sz w:val="28"/>
        </w:rPr>
        <w:t>Встановити</w:t>
      </w:r>
      <w:r>
        <w:rPr>
          <w:spacing w:val="-4"/>
          <w:sz w:val="28"/>
        </w:rPr>
        <w:t xml:space="preserve"> </w:t>
      </w:r>
      <w:r>
        <w:rPr>
          <w:sz w:val="28"/>
        </w:rPr>
        <w:t>зв'язки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засвоєними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знаннями.</w:t>
      </w:r>
    </w:p>
    <w:p w:rsidR="00356CF3" w:rsidRDefault="00FF6699">
      <w:pPr>
        <w:pStyle w:val="a3"/>
        <w:spacing w:before="48" w:line="276" w:lineRule="auto"/>
        <w:ind w:left="1750" w:right="246" w:hanging="708"/>
        <w:jc w:val="both"/>
      </w:pPr>
      <w:r>
        <w:rPr>
          <w:b/>
        </w:rPr>
        <w:t>Формувати</w:t>
      </w:r>
      <w:r>
        <w:rPr>
          <w:b/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:</w:t>
      </w:r>
      <w:r>
        <w:rPr>
          <w:spacing w:val="1"/>
        </w:rPr>
        <w:t xml:space="preserve"> </w:t>
      </w:r>
      <w:r>
        <w:t>соціально-трудову,</w:t>
      </w:r>
      <w:r>
        <w:rPr>
          <w:spacing w:val="1"/>
        </w:rPr>
        <w:t xml:space="preserve"> </w:t>
      </w:r>
      <w:r>
        <w:t>інформаційну,</w:t>
      </w:r>
      <w:r>
        <w:rPr>
          <w:spacing w:val="1"/>
        </w:rPr>
        <w:t xml:space="preserve"> </w:t>
      </w:r>
      <w:r>
        <w:t>загальнокультурну, соціально-трудову, уміння</w:t>
      </w:r>
      <w:r>
        <w:rPr>
          <w:spacing w:val="-1"/>
        </w:rPr>
        <w:t xml:space="preserve"> </w:t>
      </w:r>
      <w:r>
        <w:t>вчитися.</w:t>
      </w:r>
    </w:p>
    <w:p w:rsidR="00356CF3" w:rsidRDefault="00FF6699">
      <w:pPr>
        <w:pStyle w:val="a3"/>
        <w:spacing w:line="276" w:lineRule="auto"/>
        <w:ind w:left="1750" w:right="244" w:hanging="708"/>
        <w:jc w:val="both"/>
      </w:pPr>
      <w:r>
        <w:rPr>
          <w:b/>
        </w:rPr>
        <w:t>Методи:</w:t>
      </w:r>
      <w:r>
        <w:rPr>
          <w:b/>
          <w:spacing w:val="1"/>
        </w:rPr>
        <w:t xml:space="preserve"> </w:t>
      </w:r>
      <w:r>
        <w:t>пояснення,</w:t>
      </w:r>
      <w:r>
        <w:rPr>
          <w:spacing w:val="1"/>
        </w:rPr>
        <w:t xml:space="preserve"> </w:t>
      </w:r>
      <w:r>
        <w:t>коментоване</w:t>
      </w:r>
      <w:r>
        <w:rPr>
          <w:spacing w:val="1"/>
        </w:rPr>
        <w:t xml:space="preserve"> </w:t>
      </w:r>
      <w:r>
        <w:t>читання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підручника,</w:t>
      </w:r>
      <w:r>
        <w:rPr>
          <w:spacing w:val="1"/>
        </w:rPr>
        <w:t xml:space="preserve"> </w:t>
      </w:r>
      <w:r>
        <w:t>проблемна</w:t>
      </w:r>
      <w:r>
        <w:rPr>
          <w:spacing w:val="1"/>
        </w:rPr>
        <w:t xml:space="preserve"> </w:t>
      </w:r>
      <w:r>
        <w:t>лекція,</w:t>
      </w:r>
      <w:r>
        <w:rPr>
          <w:spacing w:val="1"/>
        </w:rPr>
        <w:t xml:space="preserve"> </w:t>
      </w:r>
      <w:r>
        <w:t>семінар-практикум,</w:t>
      </w:r>
      <w:r>
        <w:rPr>
          <w:spacing w:val="1"/>
        </w:rPr>
        <w:t xml:space="preserve"> </w:t>
      </w:r>
      <w:r>
        <w:t>фронтальна</w:t>
      </w:r>
      <w:r>
        <w:rPr>
          <w:spacing w:val="1"/>
        </w:rPr>
        <w:t xml:space="preserve"> </w:t>
      </w:r>
      <w:r>
        <w:t>бесіда,</w:t>
      </w:r>
      <w:r>
        <w:rPr>
          <w:spacing w:val="1"/>
        </w:rPr>
        <w:t xml:space="preserve"> </w:t>
      </w:r>
      <w:r>
        <w:t>дискусія,</w:t>
      </w:r>
      <w:r>
        <w:rPr>
          <w:spacing w:val="1"/>
        </w:rPr>
        <w:t xml:space="preserve"> </w:t>
      </w:r>
      <w:r>
        <w:t>робота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книгою,</w:t>
      </w:r>
      <w:r>
        <w:rPr>
          <w:spacing w:val="1"/>
        </w:rPr>
        <w:t xml:space="preserve"> </w:t>
      </w:r>
      <w:r>
        <w:t>посібниками,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таблицями,</w:t>
      </w:r>
      <w:r>
        <w:rPr>
          <w:spacing w:val="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мод</w:t>
      </w:r>
      <w:r>
        <w:t>елями,</w:t>
      </w:r>
      <w:r>
        <w:rPr>
          <w:spacing w:val="1"/>
        </w:rPr>
        <w:t xml:space="preserve"> </w:t>
      </w:r>
      <w:r>
        <w:t>демонстрація</w:t>
      </w:r>
      <w:r>
        <w:rPr>
          <w:spacing w:val="-1"/>
        </w:rPr>
        <w:t xml:space="preserve"> </w:t>
      </w:r>
      <w:r>
        <w:t>презентацій.</w:t>
      </w:r>
    </w:p>
    <w:p w:rsidR="00356CF3" w:rsidRDefault="00FF6699">
      <w:pPr>
        <w:pStyle w:val="a3"/>
        <w:spacing w:line="276" w:lineRule="auto"/>
        <w:ind w:left="1750" w:right="241" w:hanging="708"/>
        <w:jc w:val="both"/>
      </w:pPr>
      <w:r>
        <w:rPr>
          <w:b/>
        </w:rPr>
        <w:t>Прийоми:</w:t>
      </w:r>
      <w:r>
        <w:rPr>
          <w:b/>
          <w:spacing w:val="1"/>
        </w:rPr>
        <w:t xml:space="preserve"> </w:t>
      </w:r>
      <w:r>
        <w:t>«Асоціації»,</w:t>
      </w:r>
      <w:r>
        <w:rPr>
          <w:spacing w:val="1"/>
        </w:rPr>
        <w:t xml:space="preserve"> </w:t>
      </w:r>
      <w:r>
        <w:t>«Мозкова</w:t>
      </w:r>
      <w:r>
        <w:rPr>
          <w:spacing w:val="1"/>
        </w:rPr>
        <w:t xml:space="preserve"> </w:t>
      </w:r>
      <w:r>
        <w:t>атака»,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проблемної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яскравих</w:t>
      </w:r>
      <w:r>
        <w:rPr>
          <w:spacing w:val="1"/>
        </w:rPr>
        <w:t xml:space="preserve"> </w:t>
      </w:r>
      <w:r>
        <w:t>афоризмів,</w:t>
      </w:r>
      <w:r>
        <w:rPr>
          <w:spacing w:val="1"/>
        </w:rPr>
        <w:t xml:space="preserve"> </w:t>
      </w:r>
      <w:r>
        <w:t>порівнянь,</w:t>
      </w:r>
      <w:r>
        <w:rPr>
          <w:spacing w:val="1"/>
        </w:rPr>
        <w:t xml:space="preserve"> </w:t>
      </w:r>
      <w:r>
        <w:t>образів,</w:t>
      </w:r>
      <w:r>
        <w:rPr>
          <w:spacing w:val="1"/>
        </w:rPr>
        <w:t xml:space="preserve"> </w:t>
      </w:r>
      <w:r>
        <w:t>«Знаємо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бажаємо</w:t>
      </w:r>
      <w:r>
        <w:rPr>
          <w:spacing w:val="1"/>
        </w:rPr>
        <w:t xml:space="preserve"> </w:t>
      </w:r>
      <w:r>
        <w:t>дізнатися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дізналися»,</w:t>
      </w:r>
      <w:r>
        <w:rPr>
          <w:spacing w:val="1"/>
        </w:rPr>
        <w:t xml:space="preserve"> </w:t>
      </w:r>
      <w:r>
        <w:t>«Моделі,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ожили»,</w:t>
      </w:r>
      <w:r>
        <w:rPr>
          <w:spacing w:val="71"/>
        </w:rPr>
        <w:t xml:space="preserve"> </w:t>
      </w:r>
      <w:r>
        <w:t>«Снігова</w:t>
      </w:r>
      <w:r>
        <w:rPr>
          <w:spacing w:val="-67"/>
        </w:rPr>
        <w:t xml:space="preserve"> </w:t>
      </w:r>
      <w:r>
        <w:t>грудка»,</w:t>
      </w:r>
      <w:r>
        <w:rPr>
          <w:spacing w:val="1"/>
        </w:rPr>
        <w:t xml:space="preserve"> </w:t>
      </w:r>
      <w:r>
        <w:t>«Ажурна</w:t>
      </w:r>
      <w:r>
        <w:rPr>
          <w:spacing w:val="1"/>
        </w:rPr>
        <w:t xml:space="preserve"> </w:t>
      </w:r>
      <w:r>
        <w:t>пилка»,</w:t>
      </w:r>
      <w:r>
        <w:rPr>
          <w:spacing w:val="1"/>
        </w:rPr>
        <w:t xml:space="preserve"> </w:t>
      </w:r>
      <w:r>
        <w:t>«Акваріум»,</w:t>
      </w:r>
      <w:r>
        <w:rPr>
          <w:spacing w:val="1"/>
        </w:rPr>
        <w:t xml:space="preserve"> </w:t>
      </w:r>
      <w:r>
        <w:t>«Броунівський</w:t>
      </w:r>
      <w:r>
        <w:rPr>
          <w:spacing w:val="1"/>
        </w:rPr>
        <w:t xml:space="preserve"> </w:t>
      </w:r>
      <w:r>
        <w:t>рух»,</w:t>
      </w:r>
      <w:r>
        <w:rPr>
          <w:spacing w:val="1"/>
        </w:rPr>
        <w:t xml:space="preserve"> </w:t>
      </w:r>
      <w:r>
        <w:t>«</w:t>
      </w:r>
      <w:proofErr w:type="spellStart"/>
      <w:r>
        <w:t>Два-</w:t>
      </w:r>
      <w:proofErr w:type="spellEnd"/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разом»,</w:t>
      </w:r>
      <w:r>
        <w:rPr>
          <w:spacing w:val="1"/>
        </w:rPr>
        <w:t xml:space="preserve"> </w:t>
      </w:r>
      <w:r>
        <w:t>«Навчаючи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учусь»,</w:t>
      </w:r>
      <w:r>
        <w:rPr>
          <w:spacing w:val="1"/>
        </w:rPr>
        <w:t xml:space="preserve"> </w:t>
      </w:r>
      <w:r>
        <w:t>«Павучки»,</w:t>
      </w:r>
      <w:r>
        <w:rPr>
          <w:spacing w:val="1"/>
        </w:rPr>
        <w:t xml:space="preserve"> </w:t>
      </w:r>
      <w:r>
        <w:t>«Місткий</w:t>
      </w:r>
      <w:r>
        <w:rPr>
          <w:spacing w:val="1"/>
        </w:rPr>
        <w:t xml:space="preserve"> </w:t>
      </w:r>
      <w:r>
        <w:t>кошик»</w:t>
      </w:r>
      <w:r>
        <w:rPr>
          <w:spacing w:val="-2"/>
        </w:rPr>
        <w:t xml:space="preserve"> </w:t>
      </w:r>
      <w:r>
        <w:t>тощо.</w:t>
      </w:r>
    </w:p>
    <w:p w:rsidR="00356CF3" w:rsidRDefault="00FF6699">
      <w:pPr>
        <w:ind w:left="1042"/>
        <w:jc w:val="both"/>
        <w:rPr>
          <w:sz w:val="28"/>
        </w:rPr>
      </w:pPr>
      <w:r>
        <w:rPr>
          <w:b/>
          <w:sz w:val="28"/>
        </w:rPr>
        <w:t>Форми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парна,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групова,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індивідуальна,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колективна,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фронтальна.</w:t>
      </w:r>
    </w:p>
    <w:p w:rsidR="00356CF3" w:rsidRDefault="00FF6699">
      <w:pPr>
        <w:pStyle w:val="a3"/>
        <w:spacing w:before="48" w:line="278" w:lineRule="auto"/>
        <w:ind w:left="1750" w:right="251" w:hanging="708"/>
        <w:jc w:val="both"/>
      </w:pPr>
      <w:r>
        <w:rPr>
          <w:b/>
        </w:rPr>
        <w:t>Засоби:</w:t>
      </w:r>
      <w:r>
        <w:rPr>
          <w:b/>
          <w:spacing w:val="1"/>
        </w:rPr>
        <w:t xml:space="preserve"> </w:t>
      </w:r>
      <w:r>
        <w:t>ТЗН,</w:t>
      </w:r>
      <w:r>
        <w:rPr>
          <w:spacing w:val="1"/>
        </w:rPr>
        <w:t xml:space="preserve"> </w:t>
      </w:r>
      <w:r>
        <w:t>підручники,</w:t>
      </w:r>
      <w:r>
        <w:rPr>
          <w:spacing w:val="1"/>
        </w:rPr>
        <w:t xml:space="preserve"> </w:t>
      </w:r>
      <w:r>
        <w:t>посібники,</w:t>
      </w:r>
      <w:r>
        <w:rPr>
          <w:spacing w:val="1"/>
        </w:rPr>
        <w:t xml:space="preserve"> </w:t>
      </w:r>
      <w:r>
        <w:t>довідники,</w:t>
      </w:r>
      <w:r>
        <w:rPr>
          <w:spacing w:val="1"/>
        </w:rPr>
        <w:t xml:space="preserve"> </w:t>
      </w:r>
      <w:proofErr w:type="spellStart"/>
      <w:r>
        <w:t>Іnternet</w:t>
      </w:r>
      <w:proofErr w:type="spellEnd"/>
      <w:r>
        <w:t>,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таблички,</w:t>
      </w:r>
      <w:r>
        <w:rPr>
          <w:spacing w:val="-5"/>
        </w:rPr>
        <w:t xml:space="preserve"> </w:t>
      </w:r>
      <w:r>
        <w:t>роздавальний матеріал,</w:t>
      </w:r>
      <w:r>
        <w:rPr>
          <w:spacing w:val="-3"/>
        </w:rPr>
        <w:t xml:space="preserve"> </w:t>
      </w:r>
      <w:r>
        <w:t>таблиці,</w:t>
      </w:r>
      <w:r>
        <w:rPr>
          <w:spacing w:val="-1"/>
        </w:rPr>
        <w:t xml:space="preserve"> </w:t>
      </w:r>
      <w:r>
        <w:t>моделі</w:t>
      </w:r>
      <w:r>
        <w:rPr>
          <w:spacing w:val="5"/>
        </w:rPr>
        <w:t xml:space="preserve"> </w:t>
      </w:r>
      <w:r>
        <w:t>тощо.</w:t>
      </w:r>
    </w:p>
    <w:p w:rsidR="00356CF3" w:rsidRDefault="00FF6699">
      <w:pPr>
        <w:pStyle w:val="2"/>
        <w:spacing w:line="321" w:lineRule="exact"/>
        <w:jc w:val="both"/>
      </w:pPr>
      <w:r>
        <w:rPr>
          <w:color w:val="C00000"/>
        </w:rPr>
        <w:t>МОДУЛЬ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ПРАКТИКИ</w:t>
      </w:r>
    </w:p>
    <w:p w:rsidR="00356CF3" w:rsidRDefault="00FF6699">
      <w:pPr>
        <w:spacing w:before="47"/>
        <w:ind w:left="1042"/>
        <w:rPr>
          <w:b/>
          <w:sz w:val="28"/>
        </w:rPr>
      </w:pPr>
      <w:r>
        <w:rPr>
          <w:b/>
          <w:sz w:val="28"/>
        </w:rPr>
        <w:t>Мета: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46" w:line="276" w:lineRule="auto"/>
        <w:ind w:right="248"/>
        <w:rPr>
          <w:sz w:val="28"/>
        </w:rPr>
      </w:pP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Формувати й удосконалювати вміння й навички у стандартах прямого й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руху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мети.</w:t>
      </w:r>
    </w:p>
    <w:p w:rsidR="00356CF3" w:rsidRDefault="00356CF3">
      <w:pPr>
        <w:spacing w:line="276" w:lineRule="auto"/>
        <w:jc w:val="both"/>
        <w:rPr>
          <w:sz w:val="28"/>
        </w:rPr>
        <w:sectPr w:rsidR="00356CF3">
          <w:pgSz w:w="11910" w:h="16840"/>
          <w:pgMar w:top="1040" w:right="460" w:bottom="1220" w:left="660" w:header="0" w:footer="1037" w:gutter="0"/>
          <w:cols w:space="720"/>
        </w:sectPr>
      </w:pP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67"/>
        <w:jc w:val="left"/>
        <w:rPr>
          <w:sz w:val="28"/>
        </w:rPr>
      </w:pPr>
      <w:r>
        <w:rPr>
          <w:sz w:val="28"/>
        </w:rPr>
        <w:lastRenderedPageBreak/>
        <w:t>Забезпечити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-3"/>
          <w:sz w:val="28"/>
        </w:rPr>
        <w:t xml:space="preserve"> </w:t>
      </w:r>
      <w:r>
        <w:rPr>
          <w:sz w:val="28"/>
        </w:rPr>
        <w:t>вибору.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  <w:tab w:val="left" w:pos="3313"/>
          <w:tab w:val="left" w:pos="4329"/>
          <w:tab w:val="left" w:pos="5966"/>
          <w:tab w:val="left" w:pos="6942"/>
          <w:tab w:val="left" w:pos="8276"/>
          <w:tab w:val="left" w:pos="9785"/>
        </w:tabs>
        <w:spacing w:before="51" w:line="276" w:lineRule="auto"/>
        <w:ind w:right="246"/>
        <w:jc w:val="left"/>
        <w:rPr>
          <w:sz w:val="28"/>
        </w:rPr>
      </w:pPr>
      <w:r>
        <w:rPr>
          <w:sz w:val="28"/>
        </w:rPr>
        <w:t>Формувати</w:t>
      </w:r>
      <w:r>
        <w:rPr>
          <w:sz w:val="28"/>
        </w:rPr>
        <w:tab/>
        <w:t>вміння</w:t>
      </w:r>
      <w:r>
        <w:rPr>
          <w:sz w:val="28"/>
        </w:rPr>
        <w:tab/>
      </w:r>
      <w:proofErr w:type="spellStart"/>
      <w:r>
        <w:rPr>
          <w:sz w:val="28"/>
        </w:rPr>
        <w:t>розвязувати</w:t>
      </w:r>
      <w:proofErr w:type="spellEnd"/>
      <w:r>
        <w:rPr>
          <w:sz w:val="28"/>
        </w:rPr>
        <w:tab/>
        <w:t>типові</w:t>
      </w:r>
      <w:r>
        <w:rPr>
          <w:sz w:val="28"/>
        </w:rPr>
        <w:tab/>
        <w:t>завдання,</w:t>
      </w:r>
      <w:r>
        <w:rPr>
          <w:sz w:val="28"/>
        </w:rPr>
        <w:tab/>
        <w:t>формувати</w:t>
      </w:r>
      <w:r>
        <w:rPr>
          <w:sz w:val="28"/>
        </w:rPr>
        <w:tab/>
      </w:r>
      <w:r>
        <w:rPr>
          <w:spacing w:val="-1"/>
          <w:sz w:val="28"/>
        </w:rPr>
        <w:t>творчі</w:t>
      </w:r>
      <w:r>
        <w:rPr>
          <w:spacing w:val="-67"/>
          <w:sz w:val="28"/>
        </w:rPr>
        <w:t xml:space="preserve"> </w:t>
      </w:r>
      <w:r>
        <w:rPr>
          <w:sz w:val="28"/>
        </w:rPr>
        <w:t>вміння.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278" w:lineRule="auto"/>
        <w:ind w:right="246"/>
        <w:jc w:val="left"/>
        <w:rPr>
          <w:sz w:val="28"/>
        </w:rPr>
      </w:pPr>
      <w:r>
        <w:rPr>
          <w:sz w:val="28"/>
        </w:rPr>
        <w:t>Переносити</w:t>
      </w:r>
      <w:r>
        <w:rPr>
          <w:spacing w:val="27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27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26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27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нову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ситуацію.</w:t>
      </w:r>
    </w:p>
    <w:p w:rsidR="00356CF3" w:rsidRDefault="00FF6699">
      <w:pPr>
        <w:pStyle w:val="a3"/>
        <w:tabs>
          <w:tab w:val="left" w:pos="2798"/>
          <w:tab w:val="left" w:pos="3788"/>
          <w:tab w:val="left" w:pos="6218"/>
          <w:tab w:val="left" w:pos="8810"/>
        </w:tabs>
        <w:spacing w:line="276" w:lineRule="auto"/>
        <w:ind w:left="1750" w:right="246" w:hanging="708"/>
      </w:pPr>
      <w:r>
        <w:rPr>
          <w:b/>
        </w:rPr>
        <w:t>Формувати</w:t>
      </w:r>
      <w:r>
        <w:rPr>
          <w:b/>
        </w:rPr>
        <w:tab/>
      </w:r>
      <w:r>
        <w:t>групи</w:t>
      </w:r>
      <w:r>
        <w:tab/>
      </w:r>
      <w:proofErr w:type="spellStart"/>
      <w:r>
        <w:t>компетентностей</w:t>
      </w:r>
      <w:proofErr w:type="spellEnd"/>
      <w:r>
        <w:t>:</w:t>
      </w:r>
      <w:r>
        <w:tab/>
        <w:t>соціально-трудову,</w:t>
      </w:r>
      <w:r>
        <w:tab/>
      </w:r>
      <w:r>
        <w:rPr>
          <w:spacing w:val="-1"/>
        </w:rPr>
        <w:t>інформаційну,</w:t>
      </w:r>
      <w:r>
        <w:rPr>
          <w:spacing w:val="-67"/>
        </w:rPr>
        <w:t xml:space="preserve"> </w:t>
      </w:r>
      <w:r>
        <w:t>загальнокультурну, соціально-трудову, уміння</w:t>
      </w:r>
      <w:r>
        <w:rPr>
          <w:spacing w:val="-1"/>
        </w:rPr>
        <w:t xml:space="preserve"> </w:t>
      </w:r>
      <w:r>
        <w:t>вчитися.</w:t>
      </w:r>
    </w:p>
    <w:p w:rsidR="00356CF3" w:rsidRDefault="00FF6699">
      <w:pPr>
        <w:pStyle w:val="a3"/>
        <w:tabs>
          <w:tab w:val="left" w:pos="2361"/>
          <w:tab w:val="left" w:pos="3811"/>
          <w:tab w:val="left" w:pos="4971"/>
          <w:tab w:val="left" w:pos="6907"/>
          <w:tab w:val="left" w:pos="8075"/>
          <w:tab w:val="left" w:pos="8567"/>
          <w:tab w:val="left" w:pos="9833"/>
        </w:tabs>
        <w:spacing w:line="278" w:lineRule="auto"/>
        <w:ind w:left="1750" w:right="248" w:hanging="708"/>
      </w:pPr>
      <w:r>
        <w:rPr>
          <w:b/>
        </w:rPr>
        <w:t>Методи:</w:t>
      </w:r>
      <w:r>
        <w:rPr>
          <w:b/>
        </w:rPr>
        <w:tab/>
      </w:r>
      <w:r>
        <w:t>практичні</w:t>
      </w:r>
      <w:r>
        <w:tab/>
        <w:t>роботи,</w:t>
      </w:r>
      <w:r>
        <w:tab/>
        <w:t>розв’язування</w:t>
      </w:r>
      <w:r>
        <w:tab/>
        <w:t>завдань</w:t>
      </w:r>
      <w:r>
        <w:tab/>
        <w:t>за</w:t>
      </w:r>
      <w:r>
        <w:tab/>
        <w:t>зразком,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коментування,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підручником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різними</w:t>
      </w:r>
      <w:r>
        <w:rPr>
          <w:spacing w:val="-1"/>
        </w:rPr>
        <w:t xml:space="preserve"> </w:t>
      </w:r>
      <w:r>
        <w:t>джерелами</w:t>
      </w:r>
      <w:r>
        <w:rPr>
          <w:spacing w:val="-2"/>
        </w:rPr>
        <w:t xml:space="preserve"> </w:t>
      </w:r>
      <w:r>
        <w:t>інформації.</w:t>
      </w:r>
    </w:p>
    <w:p w:rsidR="00356CF3" w:rsidRDefault="00FF6699">
      <w:pPr>
        <w:pStyle w:val="a3"/>
        <w:tabs>
          <w:tab w:val="left" w:pos="2695"/>
          <w:tab w:val="left" w:pos="4873"/>
          <w:tab w:val="left" w:pos="5864"/>
          <w:tab w:val="left" w:pos="7217"/>
          <w:tab w:val="left" w:pos="8531"/>
        </w:tabs>
        <w:spacing w:line="317" w:lineRule="exact"/>
        <w:ind w:left="1042"/>
      </w:pPr>
      <w:r>
        <w:rPr>
          <w:b/>
        </w:rPr>
        <w:t>Прийоми:</w:t>
      </w:r>
      <w:r>
        <w:rPr>
          <w:b/>
        </w:rPr>
        <w:tab/>
      </w:r>
      <w:r>
        <w:t>«Асоціативний</w:t>
      </w:r>
      <w:r>
        <w:tab/>
        <w:t>ряд»,</w:t>
      </w:r>
      <w:r>
        <w:tab/>
        <w:t>«Синтез</w:t>
      </w:r>
      <w:r>
        <w:tab/>
        <w:t>думок»,</w:t>
      </w:r>
      <w:r>
        <w:tab/>
      </w:r>
      <w:r>
        <w:t>«Альтернатива»,</w:t>
      </w:r>
    </w:p>
    <w:p w:rsidR="00356CF3" w:rsidRDefault="00FF6699">
      <w:pPr>
        <w:pStyle w:val="a3"/>
        <w:tabs>
          <w:tab w:val="left" w:pos="4091"/>
          <w:tab w:val="left" w:pos="5724"/>
          <w:tab w:val="left" w:pos="6135"/>
          <w:tab w:val="left" w:pos="7282"/>
          <w:tab w:val="left" w:pos="9009"/>
        </w:tabs>
        <w:spacing w:before="40"/>
        <w:ind w:left="1750"/>
      </w:pPr>
      <w:r>
        <w:t>«Коментування»,</w:t>
      </w:r>
      <w:r>
        <w:tab/>
        <w:t>«Навчаючи</w:t>
      </w:r>
      <w:r>
        <w:tab/>
        <w:t>–</w:t>
      </w:r>
      <w:r>
        <w:tab/>
        <w:t>учусь»,</w:t>
      </w:r>
      <w:r>
        <w:tab/>
        <w:t>«Карусель»,</w:t>
      </w:r>
      <w:r>
        <w:tab/>
        <w:t>«Поєдинок»,</w:t>
      </w:r>
    </w:p>
    <w:p w:rsidR="00356CF3" w:rsidRDefault="00FF6699">
      <w:pPr>
        <w:pStyle w:val="a3"/>
        <w:spacing w:before="50"/>
        <w:ind w:left="1750"/>
      </w:pPr>
      <w:r>
        <w:t>«Інтелектуальний</w:t>
      </w:r>
      <w:r>
        <w:rPr>
          <w:spacing w:val="-3"/>
        </w:rPr>
        <w:t xml:space="preserve"> </w:t>
      </w:r>
      <w:r>
        <w:t>тир»,</w:t>
      </w:r>
      <w:r>
        <w:rPr>
          <w:spacing w:val="-3"/>
        </w:rPr>
        <w:t xml:space="preserve"> </w:t>
      </w:r>
      <w:r>
        <w:t>змагання</w:t>
      </w:r>
      <w:r>
        <w:rPr>
          <w:spacing w:val="-2"/>
        </w:rPr>
        <w:t xml:space="preserve"> </w:t>
      </w:r>
      <w:r>
        <w:t>тощо.</w:t>
      </w:r>
    </w:p>
    <w:p w:rsidR="00356CF3" w:rsidRDefault="00FF6699">
      <w:pPr>
        <w:spacing w:before="47"/>
        <w:ind w:left="1042"/>
        <w:rPr>
          <w:sz w:val="28"/>
        </w:rPr>
      </w:pPr>
      <w:r>
        <w:rPr>
          <w:b/>
          <w:sz w:val="28"/>
        </w:rPr>
        <w:t>Форми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парна,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групова,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індивідуальна,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колективна,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фронтальна.</w:t>
      </w:r>
    </w:p>
    <w:p w:rsidR="00356CF3" w:rsidRDefault="00FF6699">
      <w:pPr>
        <w:pStyle w:val="a3"/>
        <w:spacing w:before="48" w:line="276" w:lineRule="auto"/>
        <w:ind w:left="1750" w:hanging="708"/>
      </w:pPr>
      <w:r>
        <w:rPr>
          <w:b/>
        </w:rPr>
        <w:t>Засоби:</w:t>
      </w:r>
      <w:r>
        <w:rPr>
          <w:b/>
          <w:spacing w:val="67"/>
        </w:rPr>
        <w:t xml:space="preserve"> </w:t>
      </w:r>
      <w:r>
        <w:t>ТЗН,</w:t>
      </w:r>
      <w:r>
        <w:rPr>
          <w:spacing w:val="66"/>
        </w:rPr>
        <w:t xml:space="preserve"> </w:t>
      </w:r>
      <w:r>
        <w:t>математичні</w:t>
      </w:r>
      <w:r>
        <w:rPr>
          <w:spacing w:val="65"/>
        </w:rPr>
        <w:t xml:space="preserve"> </w:t>
      </w:r>
      <w:r>
        <w:t>диктанти,</w:t>
      </w:r>
      <w:r>
        <w:rPr>
          <w:spacing w:val="64"/>
        </w:rPr>
        <w:t xml:space="preserve"> </w:t>
      </w:r>
      <w:r>
        <w:t>тести,</w:t>
      </w:r>
      <w:r>
        <w:rPr>
          <w:spacing w:val="66"/>
        </w:rPr>
        <w:t xml:space="preserve"> </w:t>
      </w:r>
      <w:r>
        <w:t>навчальні</w:t>
      </w:r>
      <w:r>
        <w:rPr>
          <w:spacing w:val="67"/>
        </w:rPr>
        <w:t xml:space="preserve"> </w:t>
      </w:r>
      <w:r>
        <w:t>та</w:t>
      </w:r>
      <w:r>
        <w:rPr>
          <w:spacing w:val="64"/>
        </w:rPr>
        <w:t xml:space="preserve"> </w:t>
      </w:r>
      <w:r>
        <w:t>наочні</w:t>
      </w:r>
      <w:r>
        <w:rPr>
          <w:spacing w:val="65"/>
        </w:rPr>
        <w:t xml:space="preserve"> </w:t>
      </w:r>
      <w:r>
        <w:t>посібники,</w:t>
      </w:r>
      <w:r>
        <w:rPr>
          <w:spacing w:val="-67"/>
        </w:rPr>
        <w:t xml:space="preserve"> </w:t>
      </w:r>
      <w:r>
        <w:t>роздавальний</w:t>
      </w:r>
      <w:r>
        <w:rPr>
          <w:spacing w:val="-1"/>
        </w:rPr>
        <w:t xml:space="preserve"> </w:t>
      </w:r>
      <w:r>
        <w:t>матеріал,</w:t>
      </w:r>
      <w:r>
        <w:rPr>
          <w:spacing w:val="-2"/>
        </w:rPr>
        <w:t xml:space="preserve"> </w:t>
      </w:r>
      <w:r>
        <w:t>схеми</w:t>
      </w:r>
      <w:r>
        <w:rPr>
          <w:spacing w:val="69"/>
        </w:rPr>
        <w:t xml:space="preserve"> </w:t>
      </w:r>
      <w:r>
        <w:t>тощо.</w:t>
      </w:r>
    </w:p>
    <w:p w:rsidR="00356CF3" w:rsidRDefault="00FF6699">
      <w:pPr>
        <w:pStyle w:val="2"/>
        <w:spacing w:before="6"/>
      </w:pPr>
      <w:r>
        <w:rPr>
          <w:color w:val="C00000"/>
        </w:rPr>
        <w:t>МОДУЛЬ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СПОСТЕРЕЖЕННЯ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І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ДІАГНОСТИКИ</w:t>
      </w:r>
    </w:p>
    <w:p w:rsidR="00356CF3" w:rsidRDefault="00FF6699">
      <w:pPr>
        <w:spacing w:before="47"/>
        <w:ind w:left="1042"/>
        <w:rPr>
          <w:b/>
          <w:sz w:val="28"/>
        </w:rPr>
      </w:pPr>
      <w:r>
        <w:rPr>
          <w:b/>
          <w:sz w:val="28"/>
        </w:rPr>
        <w:t>Мета: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43"/>
        <w:jc w:val="left"/>
        <w:rPr>
          <w:sz w:val="28"/>
        </w:rPr>
      </w:pPr>
      <w:r>
        <w:rPr>
          <w:sz w:val="28"/>
        </w:rPr>
        <w:t>Організувати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підтримати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безперервний</w:t>
      </w:r>
      <w:r>
        <w:rPr>
          <w:spacing w:val="-7"/>
          <w:sz w:val="28"/>
        </w:rPr>
        <w:t xml:space="preserve"> </w:t>
      </w:r>
      <w:r>
        <w:rPr>
          <w:sz w:val="28"/>
        </w:rPr>
        <w:t>зворотний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50" w:line="276" w:lineRule="auto"/>
        <w:ind w:right="251"/>
        <w:jc w:val="left"/>
        <w:rPr>
          <w:sz w:val="28"/>
        </w:rPr>
      </w:pPr>
      <w:r>
        <w:rPr>
          <w:sz w:val="28"/>
        </w:rPr>
        <w:t>Одержати</w:t>
      </w:r>
      <w:r>
        <w:rPr>
          <w:spacing w:val="19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16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6"/>
          <w:sz w:val="28"/>
        </w:rPr>
        <w:t xml:space="preserve"> </w:t>
      </w:r>
      <w:r>
        <w:rPr>
          <w:sz w:val="28"/>
        </w:rPr>
        <w:t>про</w:t>
      </w:r>
      <w:r>
        <w:rPr>
          <w:spacing w:val="21"/>
          <w:sz w:val="28"/>
        </w:rPr>
        <w:t xml:space="preserve"> </w:t>
      </w:r>
      <w:r>
        <w:rPr>
          <w:sz w:val="28"/>
        </w:rPr>
        <w:t>успішність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-67"/>
          <w:sz w:val="28"/>
        </w:rPr>
        <w:t xml:space="preserve"> </w:t>
      </w:r>
      <w:r>
        <w:rPr>
          <w:sz w:val="28"/>
        </w:rPr>
        <w:t>всіх учнів.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276" w:lineRule="auto"/>
        <w:ind w:right="251"/>
        <w:jc w:val="left"/>
        <w:rPr>
          <w:sz w:val="28"/>
        </w:rPr>
      </w:pPr>
      <w:r>
        <w:rPr>
          <w:sz w:val="28"/>
        </w:rPr>
        <w:t>Спостерігати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процессом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0"/>
          <w:sz w:val="28"/>
        </w:rPr>
        <w:t xml:space="preserve"> </w:t>
      </w:r>
      <w:r>
        <w:rPr>
          <w:sz w:val="28"/>
        </w:rPr>
        <w:t>знань,</w:t>
      </w:r>
      <w:r>
        <w:rPr>
          <w:spacing w:val="9"/>
          <w:sz w:val="28"/>
        </w:rPr>
        <w:t xml:space="preserve"> </w:t>
      </w:r>
      <w:r>
        <w:rPr>
          <w:sz w:val="28"/>
        </w:rPr>
        <w:t>умінь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навичок.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jc w:val="left"/>
        <w:rPr>
          <w:sz w:val="28"/>
        </w:rPr>
      </w:pPr>
      <w:r>
        <w:rPr>
          <w:sz w:val="28"/>
        </w:rPr>
        <w:t>Здійснювати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  <w:tab w:val="left" w:pos="3382"/>
        </w:tabs>
        <w:spacing w:before="48" w:line="276" w:lineRule="auto"/>
        <w:ind w:right="250"/>
        <w:jc w:val="left"/>
        <w:rPr>
          <w:sz w:val="28"/>
        </w:rPr>
      </w:pPr>
      <w:r>
        <w:rPr>
          <w:sz w:val="28"/>
        </w:rPr>
        <w:t>Формувати</w:t>
      </w:r>
      <w:r>
        <w:rPr>
          <w:sz w:val="28"/>
        </w:rPr>
        <w:tab/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учня</w:t>
      </w:r>
      <w:r>
        <w:rPr>
          <w:spacing w:val="1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дос’є</w:t>
      </w:r>
      <w:proofErr w:type="spellEnd"/>
      <w:r>
        <w:rPr>
          <w:sz w:val="28"/>
        </w:rPr>
        <w:t>»</w:t>
      </w:r>
      <w:r>
        <w:rPr>
          <w:spacing w:val="17"/>
          <w:sz w:val="28"/>
        </w:rPr>
        <w:t xml:space="preserve"> </w:t>
      </w:r>
      <w:r>
        <w:rPr>
          <w:sz w:val="28"/>
        </w:rPr>
        <w:t>(залучаючи</w:t>
      </w:r>
      <w:r>
        <w:rPr>
          <w:spacing w:val="19"/>
          <w:sz w:val="28"/>
        </w:rPr>
        <w:t xml:space="preserve"> </w:t>
      </w:r>
      <w:r>
        <w:rPr>
          <w:sz w:val="28"/>
        </w:rPr>
        <w:t>комп’ютер),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якого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тільки він та вчитель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доступ.</w:t>
      </w:r>
    </w:p>
    <w:p w:rsidR="00356CF3" w:rsidRDefault="00FF6699">
      <w:pPr>
        <w:spacing w:line="321" w:lineRule="exact"/>
        <w:ind w:left="1042"/>
        <w:rPr>
          <w:sz w:val="28"/>
        </w:rPr>
      </w:pPr>
      <w:r>
        <w:rPr>
          <w:b/>
          <w:sz w:val="28"/>
        </w:rPr>
        <w:t>Формувати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групи</w:t>
      </w:r>
      <w:r>
        <w:rPr>
          <w:b/>
          <w:spacing w:val="57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соціально-трудову,загальнокультурну.</w:t>
      </w:r>
    </w:p>
    <w:p w:rsidR="00356CF3" w:rsidRDefault="00FF6699">
      <w:pPr>
        <w:pStyle w:val="a3"/>
        <w:spacing w:before="50"/>
        <w:ind w:left="1042"/>
      </w:pPr>
      <w:r>
        <w:rPr>
          <w:b/>
        </w:rPr>
        <w:t>Методи:</w:t>
      </w:r>
      <w:r>
        <w:rPr>
          <w:b/>
          <w:spacing w:val="63"/>
        </w:rPr>
        <w:t xml:space="preserve"> </w:t>
      </w:r>
      <w:r>
        <w:t>спостереження,</w:t>
      </w:r>
      <w:r>
        <w:rPr>
          <w:spacing w:val="-3"/>
        </w:rPr>
        <w:t xml:space="preserve"> </w:t>
      </w:r>
      <w:r>
        <w:t>дискусія,</w:t>
      </w:r>
      <w:r>
        <w:rPr>
          <w:spacing w:val="-3"/>
        </w:rPr>
        <w:t xml:space="preserve"> </w:t>
      </w:r>
      <w:r>
        <w:t>створення</w:t>
      </w:r>
      <w:r>
        <w:rPr>
          <w:spacing w:val="-5"/>
        </w:rPr>
        <w:t xml:space="preserve"> </w:t>
      </w:r>
      <w:r>
        <w:t>проблемної</w:t>
      </w:r>
      <w:r>
        <w:rPr>
          <w:spacing w:val="-2"/>
        </w:rPr>
        <w:t xml:space="preserve"> </w:t>
      </w:r>
      <w:r>
        <w:t>ситуації</w:t>
      </w:r>
      <w:r>
        <w:rPr>
          <w:spacing w:val="-2"/>
        </w:rPr>
        <w:t xml:space="preserve"> </w:t>
      </w:r>
      <w:r>
        <w:t>тощо.</w:t>
      </w:r>
    </w:p>
    <w:p w:rsidR="00356CF3" w:rsidRDefault="00FF6699">
      <w:pPr>
        <w:pStyle w:val="a3"/>
        <w:tabs>
          <w:tab w:val="left" w:pos="2575"/>
          <w:tab w:val="left" w:pos="4222"/>
          <w:tab w:val="left" w:pos="5940"/>
          <w:tab w:val="left" w:pos="7594"/>
          <w:tab w:val="left" w:pos="8861"/>
        </w:tabs>
        <w:spacing w:before="48" w:line="276" w:lineRule="auto"/>
        <w:ind w:left="1750" w:right="249" w:hanging="708"/>
      </w:pPr>
      <w:r>
        <w:rPr>
          <w:b/>
        </w:rPr>
        <w:t>Прийоми:</w:t>
      </w:r>
      <w:r>
        <w:rPr>
          <w:b/>
        </w:rPr>
        <w:tab/>
      </w:r>
      <w:r>
        <w:t>«Світлофор</w:t>
      </w:r>
      <w:r>
        <w:tab/>
        <w:t>настрою»,</w:t>
      </w:r>
      <w:r>
        <w:tab/>
        <w:t>«Зворотний</w:t>
      </w:r>
      <w:r>
        <w:tab/>
        <w:t>зв'язок»,</w:t>
      </w:r>
      <w:r>
        <w:tab/>
      </w:r>
      <w:r>
        <w:rPr>
          <w:spacing w:val="-1"/>
        </w:rPr>
        <w:t>«Релаксаційні</w:t>
      </w:r>
      <w:r>
        <w:rPr>
          <w:spacing w:val="-67"/>
        </w:rPr>
        <w:t xml:space="preserve"> </w:t>
      </w:r>
      <w:r>
        <w:t>вправи»,</w:t>
      </w:r>
      <w:r>
        <w:rPr>
          <w:spacing w:val="-2"/>
        </w:rPr>
        <w:t xml:space="preserve"> </w:t>
      </w:r>
      <w:r>
        <w:t>рефлексія</w:t>
      </w:r>
      <w:r>
        <w:rPr>
          <w:spacing w:val="-3"/>
        </w:rPr>
        <w:t xml:space="preserve"> </w:t>
      </w:r>
      <w:r>
        <w:t>тощо.</w:t>
      </w:r>
    </w:p>
    <w:p w:rsidR="00356CF3" w:rsidRDefault="00FF6699">
      <w:pPr>
        <w:spacing w:before="1"/>
        <w:ind w:left="1042"/>
        <w:rPr>
          <w:sz w:val="28"/>
        </w:rPr>
      </w:pPr>
      <w:r>
        <w:rPr>
          <w:b/>
          <w:sz w:val="28"/>
        </w:rPr>
        <w:t>Форми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індивідуальна,</w:t>
      </w:r>
      <w:r>
        <w:rPr>
          <w:spacing w:val="-4"/>
          <w:sz w:val="28"/>
        </w:rPr>
        <w:t xml:space="preserve"> </w:t>
      </w:r>
      <w:r>
        <w:rPr>
          <w:sz w:val="28"/>
        </w:rPr>
        <w:t>парна,</w:t>
      </w:r>
      <w:r>
        <w:rPr>
          <w:spacing w:val="-3"/>
          <w:sz w:val="28"/>
        </w:rPr>
        <w:t xml:space="preserve"> </w:t>
      </w:r>
      <w:r>
        <w:rPr>
          <w:sz w:val="28"/>
        </w:rPr>
        <w:t>фронтальна,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колективна</w:t>
      </w:r>
      <w:r>
        <w:rPr>
          <w:sz w:val="28"/>
        </w:rPr>
        <w:t>.</w:t>
      </w:r>
    </w:p>
    <w:p w:rsidR="00356CF3" w:rsidRDefault="00FF6699">
      <w:pPr>
        <w:pStyle w:val="a3"/>
        <w:tabs>
          <w:tab w:val="left" w:pos="3004"/>
        </w:tabs>
        <w:spacing w:before="48" w:line="276" w:lineRule="auto"/>
        <w:ind w:left="1750" w:right="530" w:hanging="708"/>
      </w:pPr>
      <w:r>
        <w:rPr>
          <w:b/>
        </w:rPr>
        <w:t>Засоби:</w:t>
      </w:r>
      <w:r>
        <w:rPr>
          <w:b/>
          <w:spacing w:val="71"/>
        </w:rPr>
        <w:t xml:space="preserve"> </w:t>
      </w:r>
      <w:r>
        <w:t>ТЗН,</w:t>
      </w:r>
      <w:r>
        <w:tab/>
        <w:t>завдання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наочні</w:t>
      </w:r>
      <w:r>
        <w:rPr>
          <w:spacing w:val="-67"/>
        </w:rPr>
        <w:t xml:space="preserve"> </w:t>
      </w:r>
      <w:r>
        <w:t>посібники</w:t>
      </w:r>
      <w:r>
        <w:rPr>
          <w:spacing w:val="-1"/>
        </w:rPr>
        <w:t xml:space="preserve"> </w:t>
      </w:r>
      <w:r>
        <w:t>тощо.</w:t>
      </w:r>
    </w:p>
    <w:p w:rsidR="00356CF3" w:rsidRDefault="00FF6699">
      <w:pPr>
        <w:pStyle w:val="2"/>
        <w:spacing w:before="3"/>
      </w:pPr>
      <w:r>
        <w:rPr>
          <w:color w:val="C00000"/>
        </w:rPr>
        <w:t>МОДУЛЬ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ДОМАШНЬОЇ РОБОТИ</w:t>
      </w:r>
    </w:p>
    <w:p w:rsidR="00356CF3" w:rsidRDefault="00FF6699">
      <w:pPr>
        <w:spacing w:before="51"/>
        <w:ind w:left="1042"/>
        <w:rPr>
          <w:b/>
          <w:sz w:val="28"/>
        </w:rPr>
      </w:pPr>
      <w:r>
        <w:rPr>
          <w:b/>
          <w:sz w:val="28"/>
        </w:rPr>
        <w:t>Мета: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42"/>
        <w:jc w:val="left"/>
        <w:rPr>
          <w:sz w:val="28"/>
        </w:rPr>
      </w:pPr>
      <w:r>
        <w:rPr>
          <w:sz w:val="28"/>
        </w:rPr>
        <w:t>Удосконалити,</w:t>
      </w:r>
      <w:r>
        <w:rPr>
          <w:spacing w:val="-4"/>
          <w:sz w:val="28"/>
        </w:rPr>
        <w:t xml:space="preserve"> </w:t>
      </w:r>
      <w:r>
        <w:rPr>
          <w:sz w:val="28"/>
        </w:rPr>
        <w:t>узагальнити,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навички.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48"/>
        <w:jc w:val="left"/>
        <w:rPr>
          <w:sz w:val="28"/>
        </w:rPr>
      </w:pPr>
      <w:r>
        <w:rPr>
          <w:sz w:val="28"/>
        </w:rPr>
        <w:t>Розвивати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</w:t>
      </w:r>
      <w:r>
        <w:rPr>
          <w:spacing w:val="-3"/>
          <w:sz w:val="28"/>
        </w:rPr>
        <w:t xml:space="preserve"> </w:t>
      </w:r>
      <w:r>
        <w:rPr>
          <w:sz w:val="28"/>
        </w:rPr>
        <w:t>мислення.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50" w:line="276" w:lineRule="auto"/>
        <w:ind w:right="242"/>
        <w:jc w:val="left"/>
        <w:rPr>
          <w:sz w:val="28"/>
        </w:rPr>
      </w:pPr>
      <w:r>
        <w:rPr>
          <w:sz w:val="28"/>
        </w:rPr>
        <w:t>Формувати</w:t>
      </w:r>
      <w:r>
        <w:rPr>
          <w:spacing w:val="37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35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37"/>
          <w:sz w:val="28"/>
        </w:rPr>
        <w:t xml:space="preserve"> </w:t>
      </w:r>
      <w:r>
        <w:rPr>
          <w:sz w:val="28"/>
        </w:rPr>
        <w:t>засвоювати</w:t>
      </w:r>
      <w:r>
        <w:rPr>
          <w:spacing w:val="38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35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36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матеріалу.</w:t>
      </w:r>
    </w:p>
    <w:p w:rsidR="00356CF3" w:rsidRDefault="00356CF3">
      <w:pPr>
        <w:spacing w:line="276" w:lineRule="auto"/>
        <w:rPr>
          <w:sz w:val="28"/>
        </w:rPr>
        <w:sectPr w:rsidR="00356CF3">
          <w:pgSz w:w="11910" w:h="16840"/>
          <w:pgMar w:top="1040" w:right="460" w:bottom="1240" w:left="660" w:header="0" w:footer="1037" w:gutter="0"/>
          <w:cols w:space="720"/>
        </w:sectPr>
      </w:pPr>
    </w:p>
    <w:p w:rsidR="00356CF3" w:rsidRDefault="00FF6699">
      <w:pPr>
        <w:pStyle w:val="a3"/>
        <w:spacing w:before="67" w:line="278" w:lineRule="auto"/>
        <w:ind w:left="1750" w:right="245" w:hanging="708"/>
        <w:jc w:val="both"/>
      </w:pPr>
      <w:r>
        <w:rPr>
          <w:b/>
        </w:rPr>
        <w:lastRenderedPageBreak/>
        <w:t>Формувати</w:t>
      </w:r>
      <w:r>
        <w:rPr>
          <w:b/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:</w:t>
      </w:r>
      <w:r>
        <w:rPr>
          <w:spacing w:val="1"/>
        </w:rPr>
        <w:t xml:space="preserve"> </w:t>
      </w:r>
      <w:r>
        <w:t>інформаційну,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вчитися,</w:t>
      </w:r>
      <w:r>
        <w:rPr>
          <w:spacing w:val="1"/>
        </w:rPr>
        <w:t xml:space="preserve"> </w:t>
      </w:r>
      <w:r>
        <w:t>соціально-трудову.</w:t>
      </w:r>
    </w:p>
    <w:p w:rsidR="00356CF3" w:rsidRDefault="00FF6699">
      <w:pPr>
        <w:pStyle w:val="a3"/>
        <w:spacing w:line="276" w:lineRule="auto"/>
        <w:ind w:left="1750" w:right="243" w:hanging="708"/>
        <w:jc w:val="both"/>
      </w:pPr>
      <w:r>
        <w:rPr>
          <w:b/>
        </w:rPr>
        <w:t>Методи:</w:t>
      </w:r>
      <w:r>
        <w:rPr>
          <w:b/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вправ,</w:t>
      </w:r>
      <w:r>
        <w:rPr>
          <w:spacing w:val="1"/>
        </w:rPr>
        <w:t xml:space="preserve"> </w:t>
      </w:r>
      <w:r>
        <w:t>письмових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графічних</w:t>
      </w:r>
      <w:r>
        <w:rPr>
          <w:spacing w:val="71"/>
        </w:rPr>
        <w:t xml:space="preserve"> </w:t>
      </w:r>
      <w:r>
        <w:t>робіт,</w:t>
      </w:r>
      <w:r>
        <w:rPr>
          <w:spacing w:val="7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рефератів,</w:t>
      </w:r>
      <w:r>
        <w:rPr>
          <w:spacing w:val="1"/>
        </w:rPr>
        <w:t xml:space="preserve"> </w:t>
      </w:r>
      <w:r>
        <w:t>доповідей,</w:t>
      </w:r>
      <w:r>
        <w:rPr>
          <w:spacing w:val="1"/>
        </w:rPr>
        <w:t xml:space="preserve"> </w:t>
      </w:r>
      <w:r>
        <w:t>самоперевірка,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фронтальна</w:t>
      </w:r>
      <w:r>
        <w:rPr>
          <w:spacing w:val="1"/>
        </w:rPr>
        <w:t xml:space="preserve"> </w:t>
      </w:r>
      <w:r>
        <w:t>бесіда,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підручником,</w:t>
      </w:r>
      <w:r>
        <w:rPr>
          <w:spacing w:val="1"/>
        </w:rPr>
        <w:t xml:space="preserve"> </w:t>
      </w:r>
      <w:r>
        <w:t>довідниками,</w:t>
      </w:r>
      <w:r>
        <w:rPr>
          <w:spacing w:val="1"/>
        </w:rPr>
        <w:t xml:space="preserve"> </w:t>
      </w:r>
      <w:r>
        <w:t>додатковою</w:t>
      </w:r>
      <w:r>
        <w:rPr>
          <w:spacing w:val="1"/>
        </w:rPr>
        <w:t xml:space="preserve"> </w:t>
      </w:r>
      <w:r>
        <w:t>літературою,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proofErr w:type="spellStart"/>
      <w:r>
        <w:t>Іnternet</w:t>
      </w:r>
      <w:proofErr w:type="spellEnd"/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(Залучення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д/з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допомогою</w:t>
      </w:r>
      <w:r>
        <w:rPr>
          <w:spacing w:val="71"/>
        </w:rPr>
        <w:t xml:space="preserve"> </w:t>
      </w:r>
      <w:r>
        <w:t>звірки</w:t>
      </w:r>
      <w:r>
        <w:rPr>
          <w:spacing w:val="71"/>
        </w:rPr>
        <w:t xml:space="preserve"> </w:t>
      </w:r>
      <w:r>
        <w:t>зі</w:t>
      </w:r>
      <w:r>
        <w:rPr>
          <w:spacing w:val="71"/>
        </w:rPr>
        <w:t xml:space="preserve"> </w:t>
      </w:r>
      <w:r>
        <w:t>зразками,</w:t>
      </w:r>
      <w:r>
        <w:rPr>
          <w:spacing w:val="70"/>
        </w:rPr>
        <w:t xml:space="preserve"> </w:t>
      </w:r>
      <w:r>
        <w:t>усний</w:t>
      </w:r>
      <w:r>
        <w:rPr>
          <w:spacing w:val="1"/>
        </w:rPr>
        <w:t xml:space="preserve"> </w:t>
      </w:r>
      <w:r>
        <w:t>коментар,</w:t>
      </w:r>
      <w:r>
        <w:rPr>
          <w:spacing w:val="68"/>
        </w:rPr>
        <w:t xml:space="preserve"> </w:t>
      </w:r>
      <w:r>
        <w:t>самостійна</w:t>
      </w:r>
      <w:r>
        <w:rPr>
          <w:spacing w:val="68"/>
        </w:rPr>
        <w:t xml:space="preserve"> </w:t>
      </w:r>
      <w:r>
        <w:t>ро</w:t>
      </w:r>
      <w:r>
        <w:t>бота,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аналогічна</w:t>
      </w:r>
      <w:r>
        <w:rPr>
          <w:spacing w:val="66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домашньої).</w:t>
      </w:r>
    </w:p>
    <w:p w:rsidR="00356CF3" w:rsidRDefault="00FF6699">
      <w:pPr>
        <w:pStyle w:val="a3"/>
        <w:spacing w:line="276" w:lineRule="auto"/>
        <w:ind w:left="1750" w:right="241" w:hanging="708"/>
        <w:jc w:val="both"/>
      </w:pPr>
      <w:r>
        <w:rPr>
          <w:b/>
        </w:rPr>
        <w:t xml:space="preserve">Прийоми: </w:t>
      </w:r>
      <w:r>
        <w:t>«Інтелектуальна розминка»,</w:t>
      </w:r>
      <w:r>
        <w:rPr>
          <w:spacing w:val="1"/>
        </w:rPr>
        <w:t xml:space="preserve"> </w:t>
      </w:r>
      <w:r>
        <w:t>«Одне завдання на двох», «Вірю – не</w:t>
      </w:r>
      <w:r>
        <w:rPr>
          <w:spacing w:val="1"/>
        </w:rPr>
        <w:t xml:space="preserve"> </w:t>
      </w:r>
      <w:r>
        <w:t>вірю»,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ні»,</w:t>
      </w:r>
      <w:r>
        <w:rPr>
          <w:spacing w:val="1"/>
        </w:rPr>
        <w:t xml:space="preserve"> </w:t>
      </w:r>
      <w:r>
        <w:t>«Знайди</w:t>
      </w:r>
      <w:r>
        <w:rPr>
          <w:spacing w:val="1"/>
        </w:rPr>
        <w:t xml:space="preserve"> </w:t>
      </w:r>
      <w:r>
        <w:t>помилку»,</w:t>
      </w:r>
      <w:r>
        <w:rPr>
          <w:spacing w:val="1"/>
        </w:rPr>
        <w:t xml:space="preserve"> </w:t>
      </w:r>
      <w:r>
        <w:t>«Вибери</w:t>
      </w:r>
      <w:r>
        <w:rPr>
          <w:spacing w:val="1"/>
        </w:rPr>
        <w:t xml:space="preserve"> </w:t>
      </w:r>
      <w:r>
        <w:t>сам»,</w:t>
      </w:r>
      <w:r>
        <w:rPr>
          <w:spacing w:val="1"/>
        </w:rPr>
        <w:t xml:space="preserve"> </w:t>
      </w:r>
      <w:r>
        <w:t>«Ярмарок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подорож»,</w:t>
      </w:r>
      <w:r>
        <w:rPr>
          <w:spacing w:val="1"/>
        </w:rPr>
        <w:t xml:space="preserve"> </w:t>
      </w:r>
      <w:r>
        <w:t>«Заздалегідь»,</w:t>
      </w:r>
      <w:r>
        <w:rPr>
          <w:spacing w:val="1"/>
        </w:rPr>
        <w:t xml:space="preserve"> </w:t>
      </w:r>
      <w:r>
        <w:t>«Творче</w:t>
      </w:r>
      <w:r>
        <w:rPr>
          <w:spacing w:val="1"/>
        </w:rPr>
        <w:t xml:space="preserve"> </w:t>
      </w:r>
      <w:r>
        <w:t>завдання»,</w:t>
      </w:r>
      <w:r>
        <w:rPr>
          <w:spacing w:val="1"/>
        </w:rPr>
        <w:t xml:space="preserve"> </w:t>
      </w:r>
      <w:r>
        <w:t>бліцопитування</w:t>
      </w:r>
      <w:r>
        <w:rPr>
          <w:spacing w:val="1"/>
        </w:rPr>
        <w:t xml:space="preserve"> </w:t>
      </w:r>
      <w:r>
        <w:t>ланцюжком,</w:t>
      </w:r>
      <w:r>
        <w:rPr>
          <w:spacing w:val="-3"/>
        </w:rPr>
        <w:t xml:space="preserve"> </w:t>
      </w:r>
      <w:r>
        <w:t>тощо.</w:t>
      </w:r>
    </w:p>
    <w:p w:rsidR="00356CF3" w:rsidRDefault="00FF6699">
      <w:pPr>
        <w:ind w:left="1042"/>
        <w:jc w:val="both"/>
        <w:rPr>
          <w:sz w:val="28"/>
        </w:rPr>
      </w:pPr>
      <w:r>
        <w:rPr>
          <w:b/>
          <w:sz w:val="28"/>
        </w:rPr>
        <w:t>Форми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навчання: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індивідуальна,</w:t>
      </w:r>
      <w:r>
        <w:rPr>
          <w:spacing w:val="-5"/>
          <w:sz w:val="28"/>
        </w:rPr>
        <w:t xml:space="preserve"> </w:t>
      </w:r>
      <w:r>
        <w:rPr>
          <w:sz w:val="28"/>
        </w:rPr>
        <w:t>парна,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групова.</w:t>
      </w:r>
    </w:p>
    <w:p w:rsidR="00356CF3" w:rsidRDefault="00FF6699">
      <w:pPr>
        <w:pStyle w:val="a3"/>
        <w:spacing w:before="44" w:line="276" w:lineRule="auto"/>
        <w:ind w:left="1750" w:right="241" w:hanging="708"/>
        <w:jc w:val="both"/>
      </w:pPr>
      <w:r>
        <w:rPr>
          <w:b/>
        </w:rPr>
        <w:t>Засоби:</w:t>
      </w:r>
      <w:r>
        <w:rPr>
          <w:b/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наочні</w:t>
      </w:r>
      <w:r>
        <w:rPr>
          <w:spacing w:val="1"/>
        </w:rPr>
        <w:t xml:space="preserve"> </w:t>
      </w:r>
      <w:r>
        <w:t>посібники,</w:t>
      </w:r>
      <w:r>
        <w:rPr>
          <w:spacing w:val="1"/>
        </w:rPr>
        <w:t xml:space="preserve"> </w:t>
      </w:r>
      <w:r>
        <w:t>довідкова</w:t>
      </w:r>
      <w:r>
        <w:rPr>
          <w:spacing w:val="1"/>
        </w:rPr>
        <w:t xml:space="preserve"> </w:t>
      </w:r>
      <w:r>
        <w:t>література,</w:t>
      </w:r>
      <w:r>
        <w:rPr>
          <w:spacing w:val="1"/>
        </w:rPr>
        <w:t xml:space="preserve"> </w:t>
      </w:r>
      <w:proofErr w:type="spellStart"/>
      <w:r>
        <w:t>Іnternet</w:t>
      </w:r>
      <w:proofErr w:type="spellEnd"/>
      <w:r>
        <w:t>,</w:t>
      </w:r>
      <w:r>
        <w:rPr>
          <w:spacing w:val="1"/>
        </w:rPr>
        <w:t xml:space="preserve"> </w:t>
      </w:r>
      <w:r>
        <w:t>інформаційні таблички</w:t>
      </w:r>
      <w:r>
        <w:rPr>
          <w:spacing w:val="1"/>
        </w:rPr>
        <w:t xml:space="preserve"> </w:t>
      </w:r>
      <w:r>
        <w:t>тощо.</w:t>
      </w:r>
    </w:p>
    <w:p w:rsidR="00356CF3" w:rsidRDefault="00FF6699">
      <w:pPr>
        <w:pStyle w:val="2"/>
        <w:spacing w:before="6"/>
        <w:jc w:val="both"/>
      </w:pPr>
      <w:r>
        <w:rPr>
          <w:color w:val="C00000"/>
        </w:rPr>
        <w:t>МОДУЛЬ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УЗАГАЛЬНЕННЯ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І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СИСТЕМАТИЗАЦІЇ</w:t>
      </w:r>
    </w:p>
    <w:p w:rsidR="00356CF3" w:rsidRDefault="00FF6699">
      <w:pPr>
        <w:spacing w:before="47"/>
        <w:ind w:left="1042"/>
        <w:rPr>
          <w:b/>
          <w:sz w:val="28"/>
        </w:rPr>
      </w:pPr>
      <w:r>
        <w:rPr>
          <w:b/>
          <w:sz w:val="28"/>
        </w:rPr>
        <w:t>Мета: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43"/>
        <w:jc w:val="left"/>
        <w:rPr>
          <w:sz w:val="28"/>
        </w:rPr>
      </w:pPr>
      <w:r>
        <w:rPr>
          <w:sz w:val="28"/>
        </w:rPr>
        <w:t>Узагальнити</w:t>
      </w:r>
      <w:r>
        <w:rPr>
          <w:spacing w:val="-5"/>
          <w:sz w:val="28"/>
        </w:rPr>
        <w:t xml:space="preserve"> </w:t>
      </w:r>
      <w:r>
        <w:rPr>
          <w:sz w:val="28"/>
        </w:rPr>
        <w:t>і систематизувати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4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навички.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50" w:line="276" w:lineRule="auto"/>
        <w:ind w:right="246"/>
        <w:jc w:val="left"/>
        <w:rPr>
          <w:sz w:val="28"/>
        </w:rPr>
      </w:pPr>
      <w:r>
        <w:rPr>
          <w:sz w:val="28"/>
        </w:rPr>
        <w:t>Установити</w:t>
      </w:r>
      <w:r>
        <w:rPr>
          <w:spacing w:val="47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50"/>
          <w:sz w:val="28"/>
        </w:rPr>
        <w:t xml:space="preserve"> </w:t>
      </w:r>
      <w:r>
        <w:rPr>
          <w:sz w:val="28"/>
        </w:rPr>
        <w:t>зв’язки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матеріалі,</w:t>
      </w:r>
      <w:r>
        <w:rPr>
          <w:spacing w:val="47"/>
          <w:sz w:val="28"/>
        </w:rPr>
        <w:t xml:space="preserve"> </w:t>
      </w:r>
      <w:r>
        <w:rPr>
          <w:sz w:val="28"/>
        </w:rPr>
        <w:t>що</w:t>
      </w:r>
      <w:r>
        <w:rPr>
          <w:spacing w:val="46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44"/>
          <w:sz w:val="28"/>
        </w:rPr>
        <w:t xml:space="preserve"> </w:t>
      </w:r>
      <w:r>
        <w:rPr>
          <w:sz w:val="28"/>
        </w:rPr>
        <w:t>побачити</w:t>
      </w:r>
      <w:r>
        <w:rPr>
          <w:spacing w:val="48"/>
          <w:sz w:val="28"/>
        </w:rPr>
        <w:t xml:space="preserve"> </w:t>
      </w:r>
      <w:r>
        <w:rPr>
          <w:sz w:val="28"/>
        </w:rPr>
        <w:t>учням</w:t>
      </w:r>
      <w:r>
        <w:rPr>
          <w:spacing w:val="-67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(розділ) в</w:t>
      </w:r>
      <w:r>
        <w:rPr>
          <w:spacing w:val="-5"/>
          <w:sz w:val="28"/>
        </w:rPr>
        <w:t xml:space="preserve"> </w:t>
      </w:r>
      <w:r>
        <w:rPr>
          <w:sz w:val="28"/>
        </w:rPr>
        <w:t>цілому.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276" w:lineRule="auto"/>
        <w:ind w:right="242"/>
        <w:jc w:val="left"/>
        <w:rPr>
          <w:sz w:val="28"/>
        </w:rPr>
      </w:pPr>
      <w:r>
        <w:rPr>
          <w:sz w:val="28"/>
        </w:rPr>
        <w:t>Формувати</w:t>
      </w:r>
      <w:r>
        <w:rPr>
          <w:spacing w:val="56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55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57"/>
          <w:sz w:val="28"/>
        </w:rPr>
        <w:t xml:space="preserve"> </w:t>
      </w:r>
      <w:r>
        <w:rPr>
          <w:sz w:val="28"/>
        </w:rPr>
        <w:t>набуті</w:t>
      </w:r>
      <w:r>
        <w:rPr>
          <w:spacing w:val="58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55"/>
          <w:sz w:val="28"/>
        </w:rPr>
        <w:t xml:space="preserve"> </w:t>
      </w:r>
      <w:r>
        <w:rPr>
          <w:sz w:val="28"/>
        </w:rPr>
        <w:t>під</w:t>
      </w:r>
      <w:r>
        <w:rPr>
          <w:spacing w:val="56"/>
          <w:sz w:val="28"/>
        </w:rPr>
        <w:t xml:space="preserve"> </w:t>
      </w:r>
      <w:r>
        <w:rPr>
          <w:sz w:val="28"/>
        </w:rPr>
        <w:t>час</w:t>
      </w:r>
      <w:r>
        <w:rPr>
          <w:spacing w:val="62"/>
          <w:sz w:val="28"/>
        </w:rPr>
        <w:t xml:space="preserve"> </w:t>
      </w:r>
      <w:r>
        <w:rPr>
          <w:sz w:val="28"/>
        </w:rPr>
        <w:t>розв’язування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складності.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276" w:lineRule="auto"/>
        <w:ind w:right="251"/>
        <w:jc w:val="left"/>
        <w:rPr>
          <w:sz w:val="28"/>
        </w:rPr>
      </w:pPr>
      <w:r>
        <w:rPr>
          <w:sz w:val="28"/>
        </w:rPr>
        <w:t>Формувати</w:t>
      </w:r>
      <w:r>
        <w:rPr>
          <w:spacing w:val="46"/>
          <w:sz w:val="28"/>
        </w:rPr>
        <w:t xml:space="preserve"> </w:t>
      </w:r>
      <w:r>
        <w:rPr>
          <w:sz w:val="28"/>
        </w:rPr>
        <w:t>потребу</w:t>
      </w:r>
      <w:r>
        <w:rPr>
          <w:spacing w:val="45"/>
          <w:sz w:val="28"/>
        </w:rPr>
        <w:t xml:space="preserve"> </w:t>
      </w:r>
      <w:r>
        <w:rPr>
          <w:sz w:val="28"/>
        </w:rPr>
        <w:t>до</w:t>
      </w:r>
      <w:r>
        <w:rPr>
          <w:spacing w:val="49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49"/>
          <w:sz w:val="28"/>
        </w:rPr>
        <w:t xml:space="preserve"> </w:t>
      </w:r>
      <w:r>
        <w:rPr>
          <w:sz w:val="28"/>
        </w:rPr>
        <w:t>самоосвіти,</w:t>
      </w:r>
      <w:r>
        <w:rPr>
          <w:spacing w:val="48"/>
          <w:sz w:val="28"/>
        </w:rPr>
        <w:t xml:space="preserve"> </w:t>
      </w:r>
      <w:r>
        <w:rPr>
          <w:sz w:val="28"/>
        </w:rPr>
        <w:t>продуктивної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діяльності.</w:t>
      </w:r>
    </w:p>
    <w:p w:rsidR="00356CF3" w:rsidRDefault="00FF6699">
      <w:pPr>
        <w:pStyle w:val="a3"/>
        <w:spacing w:line="321" w:lineRule="exact"/>
        <w:ind w:left="1042"/>
      </w:pPr>
      <w:r>
        <w:rPr>
          <w:b/>
        </w:rPr>
        <w:t>Формувати</w:t>
      </w:r>
      <w:r>
        <w:rPr>
          <w:b/>
          <w:spacing w:val="60"/>
        </w:rPr>
        <w:t xml:space="preserve"> </w:t>
      </w:r>
      <w:r>
        <w:t>групи</w:t>
      </w:r>
      <w:r>
        <w:rPr>
          <w:spacing w:val="60"/>
        </w:rPr>
        <w:t xml:space="preserve"> </w:t>
      </w:r>
      <w:proofErr w:type="spellStart"/>
      <w:r>
        <w:t>компетентностей</w:t>
      </w:r>
      <w:proofErr w:type="spellEnd"/>
      <w:r>
        <w:t>:</w:t>
      </w:r>
      <w:r>
        <w:rPr>
          <w:spacing w:val="-4"/>
        </w:rPr>
        <w:t xml:space="preserve"> </w:t>
      </w:r>
      <w:r>
        <w:t>соціально-трудову,</w:t>
      </w:r>
      <w:r>
        <w:rPr>
          <w:spacing w:val="-5"/>
        </w:rPr>
        <w:t xml:space="preserve"> </w:t>
      </w:r>
      <w:r>
        <w:t>загальнокультурну.</w:t>
      </w:r>
    </w:p>
    <w:p w:rsidR="00356CF3" w:rsidRDefault="00FF6699">
      <w:pPr>
        <w:pStyle w:val="a3"/>
        <w:spacing w:before="48" w:line="278" w:lineRule="auto"/>
        <w:ind w:left="1750" w:hanging="708"/>
      </w:pPr>
      <w:r>
        <w:rPr>
          <w:b/>
        </w:rPr>
        <w:t>Методи:</w:t>
      </w:r>
      <w:r>
        <w:rPr>
          <w:b/>
          <w:spacing w:val="1"/>
        </w:rPr>
        <w:t xml:space="preserve"> </w:t>
      </w:r>
      <w:r>
        <w:t>порівняння, узагальнення, усна розповідь, бесіда, вступні, оглядові,</w:t>
      </w:r>
      <w:r>
        <w:rPr>
          <w:spacing w:val="-67"/>
        </w:rPr>
        <w:t xml:space="preserve"> </w:t>
      </w:r>
      <w:r>
        <w:t>пошукові семінари,</w:t>
      </w:r>
      <w:r>
        <w:rPr>
          <w:spacing w:val="-1"/>
        </w:rPr>
        <w:t xml:space="preserve"> </w:t>
      </w:r>
      <w:r>
        <w:t>дебати, конференції</w:t>
      </w:r>
      <w:r>
        <w:rPr>
          <w:spacing w:val="-2"/>
        </w:rPr>
        <w:t xml:space="preserve"> </w:t>
      </w:r>
      <w:r>
        <w:t>тощо.</w:t>
      </w:r>
    </w:p>
    <w:p w:rsidR="00356CF3" w:rsidRDefault="00FF6699">
      <w:pPr>
        <w:pStyle w:val="a3"/>
        <w:tabs>
          <w:tab w:val="left" w:pos="3390"/>
          <w:tab w:val="left" w:pos="3934"/>
          <w:tab w:val="left" w:pos="4289"/>
          <w:tab w:val="left" w:pos="4894"/>
          <w:tab w:val="left" w:pos="5652"/>
          <w:tab w:val="left" w:pos="7823"/>
          <w:tab w:val="left" w:pos="8790"/>
          <w:tab w:val="left" w:pos="9951"/>
        </w:tabs>
        <w:spacing w:line="276" w:lineRule="auto"/>
        <w:ind w:left="1750" w:right="244" w:hanging="708"/>
      </w:pPr>
      <w:r>
        <w:rPr>
          <w:b/>
        </w:rPr>
        <w:t>Прийоми:</w:t>
      </w:r>
      <w:r>
        <w:rPr>
          <w:b/>
          <w:spacing w:val="32"/>
        </w:rPr>
        <w:t xml:space="preserve"> </w:t>
      </w:r>
      <w:r>
        <w:t>«Письмовий</w:t>
      </w:r>
      <w:r>
        <w:rPr>
          <w:spacing w:val="34"/>
        </w:rPr>
        <w:t xml:space="preserve"> </w:t>
      </w:r>
      <w:r>
        <w:t>звіт»,</w:t>
      </w:r>
      <w:r>
        <w:tab/>
        <w:t>«Шпаргалка»,</w:t>
      </w:r>
      <w:r>
        <w:rPr>
          <w:spacing w:val="31"/>
        </w:rPr>
        <w:t xml:space="preserve"> </w:t>
      </w:r>
      <w:r>
        <w:t>«Пошта»,</w:t>
      </w:r>
      <w:r>
        <w:rPr>
          <w:spacing w:val="32"/>
        </w:rPr>
        <w:t xml:space="preserve"> </w:t>
      </w:r>
      <w:r>
        <w:t>«Перепишу</w:t>
      </w:r>
      <w:r>
        <w:rPr>
          <w:spacing w:val="29"/>
        </w:rPr>
        <w:t xml:space="preserve"> </w:t>
      </w:r>
      <w:r>
        <w:t>пара</w:t>
      </w:r>
      <w:r>
        <w:t>граф</w:t>
      </w:r>
      <w:r>
        <w:rPr>
          <w:spacing w:val="-67"/>
        </w:rPr>
        <w:t xml:space="preserve"> </w:t>
      </w:r>
      <w:r>
        <w:t>по-своєму»,</w:t>
      </w:r>
      <w:r>
        <w:tab/>
        <w:t>«Я</w:t>
      </w:r>
      <w:r>
        <w:tab/>
        <w:t>–</w:t>
      </w:r>
      <w:r>
        <w:tab/>
        <w:t>вчитель»,</w:t>
      </w:r>
      <w:r>
        <w:tab/>
        <w:t>«Інтелектуальне</w:t>
      </w:r>
      <w:r>
        <w:tab/>
        <w:t>лото»,</w:t>
      </w:r>
      <w:r>
        <w:tab/>
        <w:t>«Ділова</w:t>
      </w:r>
      <w:r>
        <w:tab/>
      </w:r>
      <w:r>
        <w:rPr>
          <w:spacing w:val="-1"/>
        </w:rPr>
        <w:t>гра»,</w:t>
      </w:r>
    </w:p>
    <w:p w:rsidR="00356CF3" w:rsidRDefault="00FF6699">
      <w:pPr>
        <w:pStyle w:val="a3"/>
        <w:tabs>
          <w:tab w:val="left" w:pos="3178"/>
          <w:tab w:val="left" w:pos="4177"/>
          <w:tab w:val="left" w:pos="5460"/>
          <w:tab w:val="left" w:pos="6770"/>
          <w:tab w:val="left" w:pos="7896"/>
          <w:tab w:val="left" w:pos="8436"/>
          <w:tab w:val="left" w:pos="9173"/>
        </w:tabs>
        <w:ind w:left="1750"/>
      </w:pPr>
      <w:r>
        <w:t>«Аукціон</w:t>
      </w:r>
      <w:r>
        <w:tab/>
        <w:t>ідей»,</w:t>
      </w:r>
      <w:r>
        <w:tab/>
        <w:t>«Творча</w:t>
      </w:r>
      <w:r>
        <w:tab/>
        <w:t>робота»,</w:t>
      </w:r>
      <w:r>
        <w:tab/>
        <w:t>«Учені</w:t>
      </w:r>
      <w:r>
        <w:tab/>
        <w:t>та</w:t>
      </w:r>
      <w:r>
        <w:tab/>
        <w:t>їхні</w:t>
      </w:r>
      <w:r>
        <w:tab/>
        <w:t>відкриття»,</w:t>
      </w:r>
    </w:p>
    <w:p w:rsidR="00356CF3" w:rsidRDefault="00FF6699">
      <w:pPr>
        <w:pStyle w:val="a3"/>
        <w:spacing w:before="44"/>
        <w:ind w:left="1750"/>
      </w:pPr>
      <w:r>
        <w:t>«Фантастичні</w:t>
      </w:r>
      <w:r>
        <w:rPr>
          <w:spacing w:val="-1"/>
        </w:rPr>
        <w:t xml:space="preserve"> </w:t>
      </w:r>
      <w:r>
        <w:t>фігури»</w:t>
      </w:r>
      <w:r>
        <w:rPr>
          <w:spacing w:val="65"/>
        </w:rPr>
        <w:t xml:space="preserve"> </w:t>
      </w:r>
      <w:r>
        <w:t>тощо.</w:t>
      </w:r>
    </w:p>
    <w:p w:rsidR="00356CF3" w:rsidRDefault="00FF6699">
      <w:pPr>
        <w:spacing w:before="47"/>
        <w:ind w:left="1042"/>
        <w:rPr>
          <w:sz w:val="28"/>
        </w:rPr>
      </w:pPr>
      <w:r>
        <w:rPr>
          <w:b/>
          <w:sz w:val="28"/>
        </w:rPr>
        <w:t>Форми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індивідуальна,</w:t>
      </w:r>
      <w:r>
        <w:rPr>
          <w:spacing w:val="-4"/>
          <w:sz w:val="28"/>
        </w:rPr>
        <w:t xml:space="preserve"> </w:t>
      </w:r>
      <w:r>
        <w:rPr>
          <w:sz w:val="28"/>
        </w:rPr>
        <w:t>парна,</w:t>
      </w:r>
      <w:r>
        <w:rPr>
          <w:spacing w:val="-3"/>
          <w:sz w:val="28"/>
        </w:rPr>
        <w:t xml:space="preserve"> </w:t>
      </w:r>
      <w:r>
        <w:rPr>
          <w:sz w:val="28"/>
        </w:rPr>
        <w:t>фронтальна,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колективна.</w:t>
      </w:r>
    </w:p>
    <w:p w:rsidR="00356CF3" w:rsidRDefault="00FF6699">
      <w:pPr>
        <w:pStyle w:val="a3"/>
        <w:spacing w:before="48" w:line="278" w:lineRule="auto"/>
        <w:ind w:left="1750" w:right="530" w:hanging="708"/>
      </w:pPr>
      <w:r>
        <w:rPr>
          <w:b/>
        </w:rPr>
        <w:t>Засоби:</w:t>
      </w:r>
      <w:r>
        <w:rPr>
          <w:b/>
          <w:spacing w:val="28"/>
        </w:rPr>
        <w:t xml:space="preserve"> </w:t>
      </w:r>
      <w:r>
        <w:t>ТЗН,</w:t>
      </w:r>
      <w:r>
        <w:rPr>
          <w:spacing w:val="27"/>
        </w:rPr>
        <w:t xml:space="preserve"> </w:t>
      </w:r>
      <w:r>
        <w:t>навчальні</w:t>
      </w:r>
      <w:r>
        <w:rPr>
          <w:spacing w:val="29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наочні</w:t>
      </w:r>
      <w:r>
        <w:rPr>
          <w:spacing w:val="29"/>
        </w:rPr>
        <w:t xml:space="preserve"> </w:t>
      </w:r>
      <w:r>
        <w:t>посібники,</w:t>
      </w:r>
      <w:r>
        <w:rPr>
          <w:spacing w:val="30"/>
        </w:rPr>
        <w:t xml:space="preserve"> </w:t>
      </w:r>
      <w:r>
        <w:t>інформаційні</w:t>
      </w:r>
      <w:r>
        <w:rPr>
          <w:spacing w:val="29"/>
        </w:rPr>
        <w:t xml:space="preserve"> </w:t>
      </w:r>
      <w:r>
        <w:t>картки,</w:t>
      </w:r>
      <w:r>
        <w:rPr>
          <w:spacing w:val="27"/>
        </w:rPr>
        <w:t xml:space="preserve"> </w:t>
      </w:r>
      <w:r>
        <w:t>тести</w:t>
      </w:r>
      <w:r>
        <w:rPr>
          <w:spacing w:val="-67"/>
        </w:rPr>
        <w:t xml:space="preserve"> </w:t>
      </w:r>
      <w:r>
        <w:t>тощо.</w:t>
      </w:r>
    </w:p>
    <w:p w:rsidR="00356CF3" w:rsidRDefault="00FF6699">
      <w:pPr>
        <w:pStyle w:val="2"/>
        <w:spacing w:line="321" w:lineRule="exact"/>
      </w:pPr>
      <w:r>
        <w:rPr>
          <w:color w:val="C00000"/>
        </w:rPr>
        <w:t>МОДУЛЬ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ПСИХОЛОГІЧНОГО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СУПРОВОДУ</w:t>
      </w:r>
    </w:p>
    <w:p w:rsidR="00356CF3" w:rsidRDefault="00FF6699">
      <w:pPr>
        <w:spacing w:before="48"/>
        <w:ind w:left="1042"/>
        <w:rPr>
          <w:b/>
          <w:sz w:val="28"/>
        </w:rPr>
      </w:pPr>
      <w:r>
        <w:rPr>
          <w:b/>
          <w:sz w:val="28"/>
        </w:rPr>
        <w:t>Мета: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45" w:line="276" w:lineRule="auto"/>
        <w:ind w:right="248"/>
        <w:rPr>
          <w:sz w:val="28"/>
        </w:rPr>
      </w:pPr>
      <w:r>
        <w:rPr>
          <w:sz w:val="28"/>
        </w:rPr>
        <w:t>Врахувати психофізіологічні особливості учнів. Розвивати пізнавальні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 (пам'ять, увагу, сприймання, мислення, мовлення, уяву тощо) та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математичні здібності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учнів.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пізнавальний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інтерес.</w:t>
      </w:r>
    </w:p>
    <w:p w:rsidR="00356CF3" w:rsidRDefault="00356CF3">
      <w:pPr>
        <w:spacing w:line="276" w:lineRule="auto"/>
        <w:jc w:val="both"/>
        <w:rPr>
          <w:sz w:val="28"/>
        </w:rPr>
        <w:sectPr w:rsidR="00356CF3">
          <w:pgSz w:w="11910" w:h="16840"/>
          <w:pgMar w:top="1040" w:right="460" w:bottom="1220" w:left="660" w:header="0" w:footer="1037" w:gutter="0"/>
          <w:cols w:space="720"/>
        </w:sectPr>
      </w:pP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  <w:tab w:val="left" w:pos="3142"/>
          <w:tab w:val="left" w:pos="5987"/>
          <w:tab w:val="left" w:pos="7112"/>
          <w:tab w:val="left" w:pos="7425"/>
          <w:tab w:val="left" w:pos="9269"/>
        </w:tabs>
        <w:spacing w:before="67" w:line="278" w:lineRule="auto"/>
        <w:ind w:right="243"/>
        <w:jc w:val="left"/>
        <w:rPr>
          <w:sz w:val="28"/>
        </w:rPr>
      </w:pPr>
      <w:r>
        <w:rPr>
          <w:sz w:val="28"/>
        </w:rPr>
        <w:lastRenderedPageBreak/>
        <w:t>Створити</w:t>
      </w:r>
      <w:r>
        <w:rPr>
          <w:sz w:val="28"/>
        </w:rPr>
        <w:tab/>
        <w:t>позитивно-емоційний</w:t>
      </w:r>
      <w:r>
        <w:rPr>
          <w:sz w:val="28"/>
        </w:rPr>
        <w:tab/>
        <w:t>настрій</w:t>
      </w:r>
      <w:r>
        <w:rPr>
          <w:sz w:val="28"/>
        </w:rPr>
        <w:tab/>
        <w:t>і</w:t>
      </w:r>
      <w:r>
        <w:rPr>
          <w:sz w:val="28"/>
        </w:rPr>
        <w:tab/>
        <w:t>психологічно</w:t>
      </w:r>
      <w:r>
        <w:rPr>
          <w:sz w:val="28"/>
        </w:rPr>
        <w:tab/>
        <w:t>комфортні</w:t>
      </w:r>
      <w:r>
        <w:rPr>
          <w:spacing w:val="-67"/>
          <w:sz w:val="28"/>
        </w:rPr>
        <w:t xml:space="preserve"> </w:t>
      </w:r>
      <w:r>
        <w:rPr>
          <w:sz w:val="28"/>
        </w:rPr>
        <w:t>умови.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317" w:lineRule="exact"/>
        <w:jc w:val="left"/>
        <w:rPr>
          <w:sz w:val="28"/>
        </w:rPr>
      </w:pPr>
      <w:r>
        <w:rPr>
          <w:sz w:val="28"/>
        </w:rPr>
        <w:t>Сприяти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навчання.</w:t>
      </w:r>
    </w:p>
    <w:p w:rsidR="00356CF3" w:rsidRDefault="00FF6699">
      <w:pPr>
        <w:pStyle w:val="a3"/>
        <w:spacing w:before="48"/>
        <w:ind w:left="1042"/>
      </w:pPr>
      <w:r>
        <w:rPr>
          <w:b/>
        </w:rPr>
        <w:t>Методи:</w:t>
      </w:r>
      <w:r>
        <w:rPr>
          <w:b/>
          <w:spacing w:val="-6"/>
        </w:rPr>
        <w:t xml:space="preserve"> </w:t>
      </w:r>
      <w:r>
        <w:t>інтерактивні,</w:t>
      </w:r>
      <w:r>
        <w:rPr>
          <w:spacing w:val="-4"/>
        </w:rPr>
        <w:t xml:space="preserve"> </w:t>
      </w:r>
      <w:r>
        <w:t>ігрові,</w:t>
      </w:r>
      <w:r>
        <w:rPr>
          <w:spacing w:val="-6"/>
        </w:rPr>
        <w:t xml:space="preserve"> </w:t>
      </w:r>
      <w:r>
        <w:t>релаксаційні</w:t>
      </w:r>
      <w:r>
        <w:rPr>
          <w:spacing w:val="-2"/>
        </w:rPr>
        <w:t xml:space="preserve"> </w:t>
      </w:r>
      <w:r>
        <w:t>тощо.</w:t>
      </w:r>
    </w:p>
    <w:p w:rsidR="00356CF3" w:rsidRDefault="00FF6699">
      <w:pPr>
        <w:pStyle w:val="a3"/>
        <w:spacing w:before="50"/>
        <w:ind w:left="1042"/>
      </w:pPr>
      <w:r>
        <w:rPr>
          <w:b/>
        </w:rPr>
        <w:t>Прийоми:</w:t>
      </w:r>
      <w:r>
        <w:rPr>
          <w:b/>
          <w:spacing w:val="56"/>
        </w:rPr>
        <w:t xml:space="preserve"> </w:t>
      </w:r>
      <w:r>
        <w:t>«Світлофор</w:t>
      </w:r>
      <w:r>
        <w:rPr>
          <w:spacing w:val="125"/>
        </w:rPr>
        <w:t xml:space="preserve"> </w:t>
      </w:r>
      <w:r>
        <w:t>настрою»,</w:t>
      </w:r>
      <w:r>
        <w:rPr>
          <w:spacing w:val="125"/>
        </w:rPr>
        <w:t xml:space="preserve"> </w:t>
      </w:r>
      <w:r>
        <w:t>«Навіювання»,</w:t>
      </w:r>
      <w:r>
        <w:rPr>
          <w:spacing w:val="124"/>
        </w:rPr>
        <w:t xml:space="preserve"> </w:t>
      </w:r>
      <w:r>
        <w:t>«Відстрочена</w:t>
      </w:r>
      <w:r>
        <w:rPr>
          <w:spacing w:val="126"/>
        </w:rPr>
        <w:t xml:space="preserve"> </w:t>
      </w:r>
      <w:r>
        <w:t>відгадка»,</w:t>
      </w:r>
    </w:p>
    <w:p w:rsidR="00356CF3" w:rsidRDefault="00FF6699">
      <w:pPr>
        <w:pStyle w:val="a3"/>
        <w:spacing w:before="47"/>
        <w:ind w:left="1750"/>
      </w:pPr>
      <w:r>
        <w:t>«</w:t>
      </w:r>
      <w:proofErr w:type="spellStart"/>
      <w:r>
        <w:t>Бліц-опитування</w:t>
      </w:r>
      <w:proofErr w:type="spellEnd"/>
      <w:r>
        <w:t>»,</w:t>
      </w:r>
      <w:r>
        <w:rPr>
          <w:spacing w:val="-8"/>
        </w:rPr>
        <w:t xml:space="preserve"> </w:t>
      </w:r>
      <w:r>
        <w:t>«Релаксаційні</w:t>
      </w:r>
      <w:r>
        <w:rPr>
          <w:spacing w:val="-4"/>
        </w:rPr>
        <w:t xml:space="preserve"> </w:t>
      </w:r>
      <w:r>
        <w:t>вправи»,</w:t>
      </w:r>
      <w:r>
        <w:rPr>
          <w:spacing w:val="-6"/>
        </w:rPr>
        <w:t xml:space="preserve"> </w:t>
      </w:r>
      <w:r>
        <w:t>«Зворотний</w:t>
      </w:r>
      <w:r>
        <w:rPr>
          <w:spacing w:val="-5"/>
        </w:rPr>
        <w:t xml:space="preserve"> </w:t>
      </w:r>
      <w:r>
        <w:t>зв'язок»</w:t>
      </w:r>
      <w:r>
        <w:rPr>
          <w:spacing w:val="-6"/>
        </w:rPr>
        <w:t xml:space="preserve"> </w:t>
      </w:r>
      <w:r>
        <w:t>тощо.</w:t>
      </w:r>
    </w:p>
    <w:p w:rsidR="00356CF3" w:rsidRDefault="00FF6699">
      <w:pPr>
        <w:spacing w:before="48"/>
        <w:ind w:left="1042"/>
        <w:rPr>
          <w:sz w:val="28"/>
        </w:rPr>
      </w:pPr>
      <w:r>
        <w:rPr>
          <w:b/>
          <w:sz w:val="28"/>
        </w:rPr>
        <w:t>Форми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навчання: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індивідуальні,</w:t>
      </w:r>
      <w:r>
        <w:rPr>
          <w:spacing w:val="-5"/>
          <w:sz w:val="28"/>
        </w:rPr>
        <w:t xml:space="preserve"> </w:t>
      </w:r>
      <w:r>
        <w:rPr>
          <w:sz w:val="28"/>
        </w:rPr>
        <w:t>парні,</w:t>
      </w:r>
      <w:r>
        <w:rPr>
          <w:spacing w:val="-6"/>
          <w:sz w:val="28"/>
        </w:rPr>
        <w:t xml:space="preserve"> </w:t>
      </w:r>
      <w:r>
        <w:rPr>
          <w:sz w:val="28"/>
        </w:rPr>
        <w:t>групові,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фронтальні,</w:t>
      </w:r>
      <w:r>
        <w:rPr>
          <w:spacing w:val="-5"/>
          <w:sz w:val="28"/>
        </w:rPr>
        <w:t xml:space="preserve"> </w:t>
      </w:r>
      <w:r>
        <w:rPr>
          <w:sz w:val="28"/>
        </w:rPr>
        <w:t>колективні.</w:t>
      </w:r>
    </w:p>
    <w:p w:rsidR="00356CF3" w:rsidRDefault="00FF6699">
      <w:pPr>
        <w:pStyle w:val="a3"/>
        <w:spacing w:before="48"/>
        <w:ind w:left="1042"/>
      </w:pPr>
      <w:r>
        <w:rPr>
          <w:b/>
        </w:rPr>
        <w:t>Засоби:</w:t>
      </w:r>
      <w:r>
        <w:rPr>
          <w:b/>
          <w:spacing w:val="-3"/>
        </w:rPr>
        <w:t xml:space="preserve"> </w:t>
      </w:r>
      <w:r>
        <w:t>ТЗН,</w:t>
      </w:r>
      <w:r>
        <w:rPr>
          <w:spacing w:val="-4"/>
        </w:rPr>
        <w:t xml:space="preserve"> </w:t>
      </w:r>
      <w:r>
        <w:t>інформаційні</w:t>
      </w:r>
      <w:r>
        <w:rPr>
          <w:spacing w:val="-2"/>
        </w:rPr>
        <w:t xml:space="preserve"> </w:t>
      </w:r>
      <w:r>
        <w:t>таблички</w:t>
      </w:r>
      <w:r>
        <w:rPr>
          <w:spacing w:val="-2"/>
        </w:rPr>
        <w:t xml:space="preserve"> </w:t>
      </w:r>
      <w:r>
        <w:t>тощо.</w:t>
      </w:r>
    </w:p>
    <w:p w:rsidR="00356CF3" w:rsidRDefault="00356CF3">
      <w:pPr>
        <w:pStyle w:val="a3"/>
        <w:ind w:left="0"/>
        <w:rPr>
          <w:sz w:val="30"/>
        </w:rPr>
      </w:pPr>
    </w:p>
    <w:p w:rsidR="00356CF3" w:rsidRDefault="00356CF3">
      <w:pPr>
        <w:pStyle w:val="a3"/>
        <w:ind w:left="0"/>
        <w:rPr>
          <w:sz w:val="30"/>
        </w:rPr>
      </w:pPr>
    </w:p>
    <w:p w:rsidR="00356CF3" w:rsidRDefault="00356CF3">
      <w:pPr>
        <w:pStyle w:val="a3"/>
        <w:spacing w:before="5"/>
        <w:ind w:left="0"/>
        <w:rPr>
          <w:sz w:val="41"/>
        </w:rPr>
      </w:pPr>
    </w:p>
    <w:p w:rsidR="00356CF3" w:rsidRDefault="00FF6699">
      <w:pPr>
        <w:pStyle w:val="2"/>
        <w:spacing w:line="276" w:lineRule="auto"/>
        <w:ind w:right="244" w:firstLine="707"/>
        <w:jc w:val="both"/>
      </w:pPr>
      <w:r>
        <w:t>Для</w:t>
      </w:r>
      <w:r>
        <w:rPr>
          <w:spacing w:val="1"/>
        </w:rPr>
        <w:t xml:space="preserve"> </w:t>
      </w:r>
      <w:r>
        <w:t>розв'язання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proofErr w:type="spellStart"/>
      <w:r>
        <w:t>компетентнісної</w:t>
      </w:r>
      <w:proofErr w:type="spellEnd"/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категорії,</w:t>
      </w:r>
      <w:r>
        <w:rPr>
          <w:spacing w:val="-67"/>
        </w:rPr>
        <w:t xml:space="preserve"> </w:t>
      </w:r>
      <w:r>
        <w:t>технології,</w:t>
      </w:r>
      <w:r>
        <w:rPr>
          <w:spacing w:val="-2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використовує: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276" w:lineRule="auto"/>
        <w:ind w:right="247"/>
        <w:rPr>
          <w:sz w:val="28"/>
        </w:rPr>
      </w:pPr>
      <w:r>
        <w:rPr>
          <w:sz w:val="28"/>
        </w:rPr>
        <w:t>Головним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навчаєте,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особистість,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формуєте. Не предмет формує особистість, а вчитель своє</w:t>
      </w:r>
      <w:r>
        <w:rPr>
          <w:sz w:val="28"/>
        </w:rPr>
        <w:t>ю діяльністю,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пов'язаною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вивченням предмета.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278" w:lineRule="auto"/>
        <w:ind w:right="250"/>
        <w:rPr>
          <w:sz w:val="28"/>
        </w:rPr>
      </w:pPr>
      <w:r>
        <w:tab/>
      </w:r>
      <w:r>
        <w:rPr>
          <w:sz w:val="28"/>
        </w:rPr>
        <w:t>На виховання активності не шкодуйте ні часу, ні зусиль. Сьогоднішній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учень —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завтрашній активний</w:t>
      </w:r>
      <w:r>
        <w:rPr>
          <w:spacing w:val="-2"/>
          <w:sz w:val="28"/>
        </w:rPr>
        <w:t xml:space="preserve"> </w:t>
      </w:r>
      <w:r>
        <w:rPr>
          <w:sz w:val="28"/>
        </w:rPr>
        <w:t>член суспільства.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276" w:lineRule="auto"/>
        <w:ind w:right="248"/>
        <w:rPr>
          <w:sz w:val="28"/>
        </w:rPr>
      </w:pPr>
      <w:r>
        <w:tab/>
      </w:r>
      <w:r>
        <w:rPr>
          <w:sz w:val="28"/>
        </w:rPr>
        <w:t>Ставте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котрі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розбіжностей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спостерігаються,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наявним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знанням.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278" w:lineRule="auto"/>
        <w:ind w:right="249"/>
        <w:rPr>
          <w:sz w:val="28"/>
        </w:rPr>
      </w:pPr>
      <w:r>
        <w:tab/>
      </w:r>
      <w:r>
        <w:rPr>
          <w:sz w:val="28"/>
        </w:rPr>
        <w:t>Допомагайте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учням</w:t>
      </w:r>
      <w:r>
        <w:rPr>
          <w:spacing w:val="1"/>
          <w:sz w:val="28"/>
        </w:rPr>
        <w:t xml:space="preserve"> </w:t>
      </w:r>
      <w:r>
        <w:rPr>
          <w:sz w:val="28"/>
        </w:rPr>
        <w:t>оволодіти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навчально-пізнавальної діяльності,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навчайте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вчитися.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276" w:lineRule="auto"/>
        <w:ind w:right="246"/>
        <w:rPr>
          <w:sz w:val="28"/>
        </w:rPr>
      </w:pPr>
      <w:r>
        <w:tab/>
      </w:r>
      <w:r>
        <w:rPr>
          <w:sz w:val="28"/>
        </w:rPr>
        <w:t>Слід якомога частіше використовувати питання «чому?», щоб навчити</w:t>
      </w:r>
      <w:r>
        <w:rPr>
          <w:spacing w:val="1"/>
          <w:sz w:val="28"/>
        </w:rPr>
        <w:t xml:space="preserve"> </w:t>
      </w:r>
      <w:r>
        <w:rPr>
          <w:sz w:val="28"/>
        </w:rPr>
        <w:t>мислити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причинно-розумі</w:t>
      </w:r>
      <w:r>
        <w:rPr>
          <w:sz w:val="28"/>
        </w:rPr>
        <w:t>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причинно-наслідкових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зв'язків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обов'язковою</w:t>
      </w:r>
      <w:r>
        <w:rPr>
          <w:spacing w:val="-2"/>
          <w:sz w:val="28"/>
        </w:rPr>
        <w:t xml:space="preserve"> </w:t>
      </w:r>
      <w:r>
        <w:rPr>
          <w:sz w:val="28"/>
        </w:rPr>
        <w:t>умовою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276" w:lineRule="auto"/>
        <w:ind w:right="249"/>
        <w:rPr>
          <w:sz w:val="28"/>
        </w:rPr>
      </w:pPr>
      <w:r>
        <w:tab/>
      </w:r>
      <w:r>
        <w:rPr>
          <w:sz w:val="28"/>
        </w:rPr>
        <w:t>Пам'ятайте,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насправді</w:t>
      </w:r>
      <w:r>
        <w:rPr>
          <w:spacing w:val="1"/>
          <w:sz w:val="28"/>
        </w:rPr>
        <w:t xml:space="preserve"> </w:t>
      </w:r>
      <w:r>
        <w:rPr>
          <w:sz w:val="28"/>
        </w:rPr>
        <w:t>знає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той,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переказує,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той,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практиці.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278" w:lineRule="auto"/>
        <w:ind w:right="251"/>
        <w:rPr>
          <w:sz w:val="28"/>
        </w:rPr>
      </w:pPr>
      <w:r>
        <w:rPr>
          <w:sz w:val="28"/>
        </w:rPr>
        <w:t>Привчайте учнів думати та діяти самостійно. Поступово відходьте від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механічних переказів,</w:t>
      </w:r>
      <w:r>
        <w:rPr>
          <w:spacing w:val="-1"/>
          <w:sz w:val="28"/>
        </w:rPr>
        <w:t xml:space="preserve"> </w:t>
      </w:r>
      <w:r>
        <w:rPr>
          <w:sz w:val="28"/>
        </w:rPr>
        <w:t>дослівного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276" w:lineRule="auto"/>
        <w:ind w:right="250"/>
        <w:rPr>
          <w:sz w:val="28"/>
        </w:rPr>
      </w:pPr>
      <w:r>
        <w:tab/>
      </w:r>
      <w:r>
        <w:rPr>
          <w:sz w:val="28"/>
        </w:rPr>
        <w:t>Творче мислення розвивайте всебічним аналізом проблем, пізнавальні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практикуйте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276" w:lineRule="auto"/>
        <w:ind w:right="246"/>
        <w:rPr>
          <w:sz w:val="28"/>
        </w:rPr>
      </w:pPr>
      <w:r>
        <w:tab/>
      </w:r>
      <w:r>
        <w:rPr>
          <w:sz w:val="28"/>
        </w:rPr>
        <w:t>Вчителі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слідкувати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формою висловлення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думки учнів.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321" w:lineRule="exact"/>
        <w:ind w:left="1831" w:hanging="430"/>
        <w:rPr>
          <w:sz w:val="28"/>
        </w:rPr>
      </w:pPr>
      <w:r>
        <w:rPr>
          <w:sz w:val="28"/>
        </w:rPr>
        <w:t>Слід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частіше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учням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before="27" w:line="276" w:lineRule="auto"/>
        <w:ind w:right="250"/>
        <w:rPr>
          <w:sz w:val="28"/>
        </w:rPr>
      </w:pPr>
      <w:r>
        <w:tab/>
      </w:r>
      <w:r>
        <w:rPr>
          <w:sz w:val="28"/>
        </w:rPr>
        <w:t>Використовуйте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знань.</w:t>
      </w:r>
    </w:p>
    <w:p w:rsidR="00356CF3" w:rsidRDefault="00356CF3">
      <w:pPr>
        <w:spacing w:line="276" w:lineRule="auto"/>
        <w:jc w:val="both"/>
        <w:rPr>
          <w:sz w:val="28"/>
        </w:rPr>
        <w:sectPr w:rsidR="00356CF3">
          <w:pgSz w:w="11910" w:h="16840"/>
          <w:pgMar w:top="1040" w:right="460" w:bottom="1240" w:left="660" w:header="0" w:footer="1037" w:gutter="0"/>
          <w:cols w:space="720"/>
        </w:sectPr>
      </w:pP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before="67" w:line="276" w:lineRule="auto"/>
        <w:ind w:right="249"/>
        <w:rPr>
          <w:sz w:val="28"/>
        </w:rPr>
      </w:pPr>
      <w:r>
        <w:lastRenderedPageBreak/>
        <w:tab/>
      </w:r>
      <w:r>
        <w:rPr>
          <w:sz w:val="28"/>
        </w:rPr>
        <w:t>Оскільки міцність запам'</w:t>
      </w:r>
      <w:r>
        <w:rPr>
          <w:sz w:val="28"/>
        </w:rPr>
        <w:t>ятовування інформації, що засвоєна у 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логічних структур, є більш високою, ніж міцність розрізнених 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слід</w:t>
      </w:r>
      <w:r>
        <w:rPr>
          <w:spacing w:val="-1"/>
          <w:sz w:val="28"/>
        </w:rPr>
        <w:t xml:space="preserve"> </w:t>
      </w:r>
      <w:r>
        <w:rPr>
          <w:sz w:val="28"/>
        </w:rPr>
        <w:t>ті</w:t>
      </w:r>
      <w:r>
        <w:rPr>
          <w:spacing w:val="-3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подані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цілісних</w:t>
      </w:r>
      <w:r>
        <w:rPr>
          <w:spacing w:val="-1"/>
          <w:sz w:val="28"/>
        </w:rPr>
        <w:t xml:space="preserve"> </w:t>
      </w:r>
      <w:r>
        <w:rPr>
          <w:sz w:val="28"/>
        </w:rPr>
        <w:t>логічних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структурах.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before="1" w:line="276" w:lineRule="auto"/>
        <w:ind w:right="243"/>
        <w:rPr>
          <w:sz w:val="28"/>
        </w:rPr>
      </w:pPr>
      <w:r>
        <w:tab/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блоках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легше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зв'язки,</w:t>
      </w:r>
      <w:r>
        <w:rPr>
          <w:spacing w:val="-67"/>
          <w:sz w:val="28"/>
        </w:rPr>
        <w:t xml:space="preserve"> </w:t>
      </w:r>
      <w:r>
        <w:rPr>
          <w:sz w:val="28"/>
        </w:rPr>
        <w:t>чіткі</w:t>
      </w:r>
      <w:r>
        <w:rPr>
          <w:sz w:val="28"/>
        </w:rPr>
        <w:t>ше простежується головна думка, котру легше виділити й показати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учням.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276" w:lineRule="auto"/>
        <w:ind w:right="251"/>
        <w:rPr>
          <w:sz w:val="28"/>
        </w:rPr>
      </w:pPr>
      <w:r>
        <w:tab/>
      </w:r>
      <w:r>
        <w:rPr>
          <w:sz w:val="28"/>
        </w:rPr>
        <w:t>У процесі навчання обов'язково враховуйте індивідуальні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 учня, об'єднуйте в диференційовані підгрупи учнів з однаковим</w:t>
      </w:r>
      <w:r>
        <w:rPr>
          <w:spacing w:val="-67"/>
          <w:sz w:val="28"/>
        </w:rPr>
        <w:t xml:space="preserve"> </w:t>
      </w:r>
      <w:r>
        <w:rPr>
          <w:sz w:val="28"/>
        </w:rPr>
        <w:t>рівнем.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before="1" w:line="276" w:lineRule="auto"/>
        <w:ind w:right="250"/>
        <w:rPr>
          <w:sz w:val="28"/>
        </w:rPr>
      </w:pPr>
      <w:r>
        <w:rPr>
          <w:sz w:val="28"/>
        </w:rPr>
        <w:t xml:space="preserve">Вивчайте і враховуйте життєвий досвід </w:t>
      </w:r>
      <w:r>
        <w:rPr>
          <w:sz w:val="28"/>
        </w:rPr>
        <w:t>учнів, їх інтереси,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before="1" w:line="276" w:lineRule="auto"/>
        <w:ind w:right="251"/>
        <w:rPr>
          <w:sz w:val="28"/>
        </w:rPr>
      </w:pPr>
      <w:r>
        <w:tab/>
      </w: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обізнаними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276" w:lineRule="auto"/>
        <w:ind w:right="243"/>
        <w:rPr>
          <w:sz w:val="28"/>
        </w:rPr>
      </w:pPr>
      <w:r>
        <w:rPr>
          <w:sz w:val="28"/>
        </w:rPr>
        <w:t>Заохочуйте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школярів.</w:t>
      </w:r>
      <w:r>
        <w:rPr>
          <w:spacing w:val="1"/>
          <w:sz w:val="28"/>
        </w:rPr>
        <w:t xml:space="preserve"> </w:t>
      </w:r>
      <w:r>
        <w:rPr>
          <w:sz w:val="28"/>
        </w:rPr>
        <w:t>Знайдіть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технікою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розв'</w:t>
      </w:r>
      <w:r>
        <w:rPr>
          <w:sz w:val="28"/>
        </w:rPr>
        <w:t>язання винахідницьких задач, обробкою першоджерел і довідкових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832"/>
        </w:tabs>
        <w:spacing w:line="276" w:lineRule="auto"/>
        <w:ind w:right="248"/>
        <w:rPr>
          <w:sz w:val="28"/>
        </w:rPr>
      </w:pPr>
      <w:r>
        <w:tab/>
      </w:r>
      <w:r>
        <w:rPr>
          <w:sz w:val="28"/>
        </w:rPr>
        <w:t>Суспільно-історичною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практикою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доводьте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 які вивчаються в школі. Навчайте так, щоб учень розумів, що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для 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життєвою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необхідністю.</w:t>
      </w:r>
    </w:p>
    <w:p w:rsidR="00356CF3" w:rsidRDefault="00FF6699">
      <w:pPr>
        <w:pStyle w:val="a4"/>
        <w:numPr>
          <w:ilvl w:val="0"/>
          <w:numId w:val="1"/>
        </w:numPr>
        <w:tabs>
          <w:tab w:val="left" w:pos="1762"/>
        </w:tabs>
        <w:spacing w:line="276" w:lineRule="auto"/>
        <w:ind w:right="248"/>
        <w:rPr>
          <w:sz w:val="28"/>
        </w:rPr>
      </w:pPr>
      <w:r>
        <w:rPr>
          <w:sz w:val="28"/>
        </w:rPr>
        <w:t>Пояснюйте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школярам,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знайде</w:t>
      </w:r>
      <w:r>
        <w:rPr>
          <w:spacing w:val="1"/>
          <w:sz w:val="28"/>
        </w:rPr>
        <w:t xml:space="preserve"> </w:t>
      </w:r>
      <w:r>
        <w:rPr>
          <w:sz w:val="28"/>
        </w:rPr>
        <w:t>своє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житті,</w:t>
      </w:r>
      <w:r>
        <w:rPr>
          <w:spacing w:val="-67"/>
          <w:sz w:val="28"/>
        </w:rPr>
        <w:t xml:space="preserve"> </w:t>
      </w:r>
      <w:r>
        <w:rPr>
          <w:sz w:val="28"/>
        </w:rPr>
        <w:t>якщо</w:t>
      </w:r>
      <w:r>
        <w:rPr>
          <w:spacing w:val="-5"/>
          <w:sz w:val="28"/>
        </w:rPr>
        <w:t xml:space="preserve"> </w:t>
      </w:r>
      <w:r>
        <w:rPr>
          <w:sz w:val="28"/>
        </w:rPr>
        <w:t>навчиться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всьому,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планів.</w:t>
      </w:r>
    </w:p>
    <w:sectPr w:rsidR="00356CF3">
      <w:pgSz w:w="11910" w:h="16840"/>
      <w:pgMar w:top="1040" w:right="460" w:bottom="1240" w:left="66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6699">
      <w:r>
        <w:separator/>
      </w:r>
    </w:p>
  </w:endnote>
  <w:endnote w:type="continuationSeparator" w:id="0">
    <w:p w:rsidR="00000000" w:rsidRDefault="00FF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F3" w:rsidRDefault="00FF6699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EC45FF" wp14:editId="2C462A3E">
              <wp:simplePos x="0" y="0"/>
              <wp:positionH relativeFrom="page">
                <wp:posOffset>3931285</wp:posOffset>
              </wp:positionH>
              <wp:positionV relativeFrom="page">
                <wp:posOffset>9882505</wp:posOffset>
              </wp:positionV>
              <wp:extent cx="34417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CF3" w:rsidRDefault="00FF669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9.55pt;margin-top:778.15pt;width:27.1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x+uwIAAKg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" filled="f" stroked="f">
              <v:textbox inset="0,0,0,0">
                <w:txbxContent>
                  <w:p w:rsidR="00356CF3" w:rsidRDefault="00FF669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6699">
      <w:r>
        <w:separator/>
      </w:r>
    </w:p>
  </w:footnote>
  <w:footnote w:type="continuationSeparator" w:id="0">
    <w:p w:rsidR="00000000" w:rsidRDefault="00FF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4B8"/>
    <w:multiLevelType w:val="multilevel"/>
    <w:tmpl w:val="A232F11C"/>
    <w:lvl w:ilvl="0">
      <w:start w:val="1"/>
      <w:numFmt w:val="decimal"/>
      <w:lvlText w:val="%1"/>
      <w:lvlJc w:val="left"/>
      <w:pPr>
        <w:ind w:left="1042" w:hanging="50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9" w:hanging="5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63" w:hanging="5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8" w:hanging="5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13" w:hanging="5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87" w:hanging="5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2" w:hanging="5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7" w:hanging="506"/>
      </w:pPr>
      <w:rPr>
        <w:rFonts w:hint="default"/>
        <w:lang w:val="uk-UA" w:eastAsia="en-US" w:bidi="ar-SA"/>
      </w:rPr>
    </w:lvl>
  </w:abstractNum>
  <w:abstractNum w:abstractNumId="1">
    <w:nsid w:val="146D4C8F"/>
    <w:multiLevelType w:val="hybridMultilevel"/>
    <w:tmpl w:val="BBD218E8"/>
    <w:lvl w:ilvl="0" w:tplc="CA0CC202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uk-UA" w:eastAsia="en-US" w:bidi="ar-SA"/>
      </w:rPr>
    </w:lvl>
    <w:lvl w:ilvl="1" w:tplc="80AA9F6A">
      <w:numFmt w:val="bullet"/>
      <w:lvlText w:val="—"/>
      <w:lvlJc w:val="left"/>
      <w:pPr>
        <w:ind w:left="176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23245D0A">
      <w:numFmt w:val="bullet"/>
      <w:lvlText w:val="•"/>
      <w:lvlJc w:val="left"/>
      <w:pPr>
        <w:ind w:left="2762" w:hanging="360"/>
      </w:pPr>
      <w:rPr>
        <w:rFonts w:hint="default"/>
        <w:lang w:val="uk-UA" w:eastAsia="en-US" w:bidi="ar-SA"/>
      </w:rPr>
    </w:lvl>
    <w:lvl w:ilvl="3" w:tplc="C430FEA4">
      <w:numFmt w:val="bullet"/>
      <w:lvlText w:val="•"/>
      <w:lvlJc w:val="left"/>
      <w:pPr>
        <w:ind w:left="3765" w:hanging="360"/>
      </w:pPr>
      <w:rPr>
        <w:rFonts w:hint="default"/>
        <w:lang w:val="uk-UA" w:eastAsia="en-US" w:bidi="ar-SA"/>
      </w:rPr>
    </w:lvl>
    <w:lvl w:ilvl="4" w:tplc="989E876A">
      <w:numFmt w:val="bullet"/>
      <w:lvlText w:val="•"/>
      <w:lvlJc w:val="left"/>
      <w:pPr>
        <w:ind w:left="4768" w:hanging="360"/>
      </w:pPr>
      <w:rPr>
        <w:rFonts w:hint="default"/>
        <w:lang w:val="uk-UA" w:eastAsia="en-US" w:bidi="ar-SA"/>
      </w:rPr>
    </w:lvl>
    <w:lvl w:ilvl="5" w:tplc="7EDE97F2">
      <w:numFmt w:val="bullet"/>
      <w:lvlText w:val="•"/>
      <w:lvlJc w:val="left"/>
      <w:pPr>
        <w:ind w:left="5771" w:hanging="360"/>
      </w:pPr>
      <w:rPr>
        <w:rFonts w:hint="default"/>
        <w:lang w:val="uk-UA" w:eastAsia="en-US" w:bidi="ar-SA"/>
      </w:rPr>
    </w:lvl>
    <w:lvl w:ilvl="6" w:tplc="88CC85B0">
      <w:numFmt w:val="bullet"/>
      <w:lvlText w:val="•"/>
      <w:lvlJc w:val="left"/>
      <w:pPr>
        <w:ind w:left="6774" w:hanging="360"/>
      </w:pPr>
      <w:rPr>
        <w:rFonts w:hint="default"/>
        <w:lang w:val="uk-UA" w:eastAsia="en-US" w:bidi="ar-SA"/>
      </w:rPr>
    </w:lvl>
    <w:lvl w:ilvl="7" w:tplc="2D769740">
      <w:numFmt w:val="bullet"/>
      <w:lvlText w:val="•"/>
      <w:lvlJc w:val="left"/>
      <w:pPr>
        <w:ind w:left="7777" w:hanging="360"/>
      </w:pPr>
      <w:rPr>
        <w:rFonts w:hint="default"/>
        <w:lang w:val="uk-UA" w:eastAsia="en-US" w:bidi="ar-SA"/>
      </w:rPr>
    </w:lvl>
    <w:lvl w:ilvl="8" w:tplc="10806248">
      <w:numFmt w:val="bullet"/>
      <w:lvlText w:val="•"/>
      <w:lvlJc w:val="left"/>
      <w:pPr>
        <w:ind w:left="8780" w:hanging="360"/>
      </w:pPr>
      <w:rPr>
        <w:rFonts w:hint="default"/>
        <w:lang w:val="uk-UA" w:eastAsia="en-US" w:bidi="ar-SA"/>
      </w:rPr>
    </w:lvl>
  </w:abstractNum>
  <w:abstractNum w:abstractNumId="2">
    <w:nsid w:val="4E8507D6"/>
    <w:multiLevelType w:val="multilevel"/>
    <w:tmpl w:val="5330A80A"/>
    <w:lvl w:ilvl="0">
      <w:start w:val="2"/>
      <w:numFmt w:val="decimal"/>
      <w:lvlText w:val="%1"/>
      <w:lvlJc w:val="left"/>
      <w:pPr>
        <w:ind w:left="1042" w:hanging="51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9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6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8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1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8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2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7" w:hanging="514"/>
      </w:pPr>
      <w:rPr>
        <w:rFonts w:hint="default"/>
        <w:lang w:val="uk-UA" w:eastAsia="en-US" w:bidi="ar-SA"/>
      </w:rPr>
    </w:lvl>
  </w:abstractNum>
  <w:abstractNum w:abstractNumId="3">
    <w:nsid w:val="58F27D99"/>
    <w:multiLevelType w:val="hybridMultilevel"/>
    <w:tmpl w:val="6CE656D2"/>
    <w:lvl w:ilvl="0" w:tplc="33362FCA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8088DC8">
      <w:start w:val="1"/>
      <w:numFmt w:val="decimal"/>
      <w:lvlText w:val="%2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AE269E46">
      <w:numFmt w:val="bullet"/>
      <w:lvlText w:val="•"/>
      <w:lvlJc w:val="left"/>
      <w:pPr>
        <w:ind w:left="2762" w:hanging="360"/>
      </w:pPr>
      <w:rPr>
        <w:rFonts w:hint="default"/>
        <w:lang w:val="uk-UA" w:eastAsia="en-US" w:bidi="ar-SA"/>
      </w:rPr>
    </w:lvl>
    <w:lvl w:ilvl="3" w:tplc="70665BA0">
      <w:numFmt w:val="bullet"/>
      <w:lvlText w:val="•"/>
      <w:lvlJc w:val="left"/>
      <w:pPr>
        <w:ind w:left="3765" w:hanging="360"/>
      </w:pPr>
      <w:rPr>
        <w:rFonts w:hint="default"/>
        <w:lang w:val="uk-UA" w:eastAsia="en-US" w:bidi="ar-SA"/>
      </w:rPr>
    </w:lvl>
    <w:lvl w:ilvl="4" w:tplc="70C0DC70">
      <w:numFmt w:val="bullet"/>
      <w:lvlText w:val="•"/>
      <w:lvlJc w:val="left"/>
      <w:pPr>
        <w:ind w:left="4768" w:hanging="360"/>
      </w:pPr>
      <w:rPr>
        <w:rFonts w:hint="default"/>
        <w:lang w:val="uk-UA" w:eastAsia="en-US" w:bidi="ar-SA"/>
      </w:rPr>
    </w:lvl>
    <w:lvl w:ilvl="5" w:tplc="62805B0A">
      <w:numFmt w:val="bullet"/>
      <w:lvlText w:val="•"/>
      <w:lvlJc w:val="left"/>
      <w:pPr>
        <w:ind w:left="5771" w:hanging="360"/>
      </w:pPr>
      <w:rPr>
        <w:rFonts w:hint="default"/>
        <w:lang w:val="uk-UA" w:eastAsia="en-US" w:bidi="ar-SA"/>
      </w:rPr>
    </w:lvl>
    <w:lvl w:ilvl="6" w:tplc="10144D94">
      <w:numFmt w:val="bullet"/>
      <w:lvlText w:val="•"/>
      <w:lvlJc w:val="left"/>
      <w:pPr>
        <w:ind w:left="6774" w:hanging="360"/>
      </w:pPr>
      <w:rPr>
        <w:rFonts w:hint="default"/>
        <w:lang w:val="uk-UA" w:eastAsia="en-US" w:bidi="ar-SA"/>
      </w:rPr>
    </w:lvl>
    <w:lvl w:ilvl="7" w:tplc="B25E47EE">
      <w:numFmt w:val="bullet"/>
      <w:lvlText w:val="•"/>
      <w:lvlJc w:val="left"/>
      <w:pPr>
        <w:ind w:left="7777" w:hanging="360"/>
      </w:pPr>
      <w:rPr>
        <w:rFonts w:hint="default"/>
        <w:lang w:val="uk-UA" w:eastAsia="en-US" w:bidi="ar-SA"/>
      </w:rPr>
    </w:lvl>
    <w:lvl w:ilvl="8" w:tplc="ED5A3380">
      <w:numFmt w:val="bullet"/>
      <w:lvlText w:val="•"/>
      <w:lvlJc w:val="left"/>
      <w:pPr>
        <w:ind w:left="8780" w:hanging="360"/>
      </w:pPr>
      <w:rPr>
        <w:rFonts w:hint="default"/>
        <w:lang w:val="uk-UA" w:eastAsia="en-US" w:bidi="ar-SA"/>
      </w:rPr>
    </w:lvl>
  </w:abstractNum>
  <w:abstractNum w:abstractNumId="4">
    <w:nsid w:val="5A0F2E33"/>
    <w:multiLevelType w:val="hybridMultilevel"/>
    <w:tmpl w:val="101A2E4C"/>
    <w:lvl w:ilvl="0" w:tplc="899494CE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417467E8">
      <w:numFmt w:val="bullet"/>
      <w:lvlText w:val="•"/>
      <w:lvlJc w:val="left"/>
      <w:pPr>
        <w:ind w:left="2662" w:hanging="360"/>
      </w:pPr>
      <w:rPr>
        <w:rFonts w:hint="default"/>
        <w:lang w:val="uk-UA" w:eastAsia="en-US" w:bidi="ar-SA"/>
      </w:rPr>
    </w:lvl>
    <w:lvl w:ilvl="2" w:tplc="8A6A96AC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E9BEB2C0">
      <w:numFmt w:val="bullet"/>
      <w:lvlText w:val="•"/>
      <w:lvlJc w:val="left"/>
      <w:pPr>
        <w:ind w:left="4467" w:hanging="360"/>
      </w:pPr>
      <w:rPr>
        <w:rFonts w:hint="default"/>
        <w:lang w:val="uk-UA" w:eastAsia="en-US" w:bidi="ar-SA"/>
      </w:rPr>
    </w:lvl>
    <w:lvl w:ilvl="4" w:tplc="EAB855B2">
      <w:numFmt w:val="bullet"/>
      <w:lvlText w:val="•"/>
      <w:lvlJc w:val="left"/>
      <w:pPr>
        <w:ind w:left="5370" w:hanging="360"/>
      </w:pPr>
      <w:rPr>
        <w:rFonts w:hint="default"/>
        <w:lang w:val="uk-UA" w:eastAsia="en-US" w:bidi="ar-SA"/>
      </w:rPr>
    </w:lvl>
    <w:lvl w:ilvl="5" w:tplc="DE10B2AE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5CDCDB0C">
      <w:numFmt w:val="bullet"/>
      <w:lvlText w:val="•"/>
      <w:lvlJc w:val="left"/>
      <w:pPr>
        <w:ind w:left="7175" w:hanging="360"/>
      </w:pPr>
      <w:rPr>
        <w:rFonts w:hint="default"/>
        <w:lang w:val="uk-UA" w:eastAsia="en-US" w:bidi="ar-SA"/>
      </w:rPr>
    </w:lvl>
    <w:lvl w:ilvl="7" w:tplc="00F401D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  <w:lvl w:ilvl="8" w:tplc="194259C8">
      <w:numFmt w:val="bullet"/>
      <w:lvlText w:val="•"/>
      <w:lvlJc w:val="left"/>
      <w:pPr>
        <w:ind w:left="8981" w:hanging="360"/>
      </w:pPr>
      <w:rPr>
        <w:rFonts w:hint="default"/>
        <w:lang w:val="uk-UA" w:eastAsia="en-US" w:bidi="ar-SA"/>
      </w:rPr>
    </w:lvl>
  </w:abstractNum>
  <w:abstractNum w:abstractNumId="5">
    <w:nsid w:val="60A43347"/>
    <w:multiLevelType w:val="hybridMultilevel"/>
    <w:tmpl w:val="EDEE6BD8"/>
    <w:lvl w:ilvl="0" w:tplc="CBDC3184">
      <w:numFmt w:val="bullet"/>
      <w:lvlText w:val="—"/>
      <w:lvlJc w:val="left"/>
      <w:pPr>
        <w:ind w:left="176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90016C2">
      <w:numFmt w:val="bullet"/>
      <w:lvlText w:val="•"/>
      <w:lvlJc w:val="left"/>
      <w:pPr>
        <w:ind w:left="2662" w:hanging="360"/>
      </w:pPr>
      <w:rPr>
        <w:rFonts w:hint="default"/>
        <w:lang w:val="uk-UA" w:eastAsia="en-US" w:bidi="ar-SA"/>
      </w:rPr>
    </w:lvl>
    <w:lvl w:ilvl="2" w:tplc="62642466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C076F28E">
      <w:numFmt w:val="bullet"/>
      <w:lvlText w:val="•"/>
      <w:lvlJc w:val="left"/>
      <w:pPr>
        <w:ind w:left="4467" w:hanging="360"/>
      </w:pPr>
      <w:rPr>
        <w:rFonts w:hint="default"/>
        <w:lang w:val="uk-UA" w:eastAsia="en-US" w:bidi="ar-SA"/>
      </w:rPr>
    </w:lvl>
    <w:lvl w:ilvl="4" w:tplc="B9D21F48">
      <w:numFmt w:val="bullet"/>
      <w:lvlText w:val="•"/>
      <w:lvlJc w:val="left"/>
      <w:pPr>
        <w:ind w:left="5370" w:hanging="360"/>
      </w:pPr>
      <w:rPr>
        <w:rFonts w:hint="default"/>
        <w:lang w:val="uk-UA" w:eastAsia="en-US" w:bidi="ar-SA"/>
      </w:rPr>
    </w:lvl>
    <w:lvl w:ilvl="5" w:tplc="868AE816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3FD88ADC">
      <w:numFmt w:val="bullet"/>
      <w:lvlText w:val="•"/>
      <w:lvlJc w:val="left"/>
      <w:pPr>
        <w:ind w:left="7175" w:hanging="360"/>
      </w:pPr>
      <w:rPr>
        <w:rFonts w:hint="default"/>
        <w:lang w:val="uk-UA" w:eastAsia="en-US" w:bidi="ar-SA"/>
      </w:rPr>
    </w:lvl>
    <w:lvl w:ilvl="7" w:tplc="916C44E8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  <w:lvl w:ilvl="8" w:tplc="EB3E5C5E">
      <w:numFmt w:val="bullet"/>
      <w:lvlText w:val="•"/>
      <w:lvlJc w:val="left"/>
      <w:pPr>
        <w:ind w:left="8981" w:hanging="360"/>
      </w:pPr>
      <w:rPr>
        <w:rFonts w:hint="default"/>
        <w:lang w:val="uk-UA" w:eastAsia="en-US" w:bidi="ar-SA"/>
      </w:rPr>
    </w:lvl>
  </w:abstractNum>
  <w:abstractNum w:abstractNumId="6">
    <w:nsid w:val="67894944"/>
    <w:multiLevelType w:val="multilevel"/>
    <w:tmpl w:val="121AE428"/>
    <w:lvl w:ilvl="0">
      <w:start w:val="3"/>
      <w:numFmt w:val="decimal"/>
      <w:lvlText w:val="%1"/>
      <w:lvlJc w:val="left"/>
      <w:pPr>
        <w:ind w:left="1042" w:hanging="49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—"/>
      <w:lvlJc w:val="left"/>
      <w:pPr>
        <w:ind w:left="248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32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4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7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9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1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uk-UA" w:eastAsia="en-US" w:bidi="ar-SA"/>
      </w:rPr>
    </w:lvl>
  </w:abstractNum>
  <w:abstractNum w:abstractNumId="7">
    <w:nsid w:val="723414FE"/>
    <w:multiLevelType w:val="hybridMultilevel"/>
    <w:tmpl w:val="01E89C7C"/>
    <w:lvl w:ilvl="0" w:tplc="A85C3D64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3C05A2C">
      <w:numFmt w:val="bullet"/>
      <w:lvlText w:val="•"/>
      <w:lvlJc w:val="left"/>
      <w:pPr>
        <w:ind w:left="2662" w:hanging="360"/>
      </w:pPr>
      <w:rPr>
        <w:rFonts w:hint="default"/>
        <w:lang w:val="uk-UA" w:eastAsia="en-US" w:bidi="ar-SA"/>
      </w:rPr>
    </w:lvl>
    <w:lvl w:ilvl="2" w:tplc="D8083BE6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4F96AF60">
      <w:numFmt w:val="bullet"/>
      <w:lvlText w:val="•"/>
      <w:lvlJc w:val="left"/>
      <w:pPr>
        <w:ind w:left="4467" w:hanging="360"/>
      </w:pPr>
      <w:rPr>
        <w:rFonts w:hint="default"/>
        <w:lang w:val="uk-UA" w:eastAsia="en-US" w:bidi="ar-SA"/>
      </w:rPr>
    </w:lvl>
    <w:lvl w:ilvl="4" w:tplc="96F6D88C">
      <w:numFmt w:val="bullet"/>
      <w:lvlText w:val="•"/>
      <w:lvlJc w:val="left"/>
      <w:pPr>
        <w:ind w:left="5370" w:hanging="360"/>
      </w:pPr>
      <w:rPr>
        <w:rFonts w:hint="default"/>
        <w:lang w:val="uk-UA" w:eastAsia="en-US" w:bidi="ar-SA"/>
      </w:rPr>
    </w:lvl>
    <w:lvl w:ilvl="5" w:tplc="07A0082A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A2AC2120">
      <w:numFmt w:val="bullet"/>
      <w:lvlText w:val="•"/>
      <w:lvlJc w:val="left"/>
      <w:pPr>
        <w:ind w:left="7175" w:hanging="360"/>
      </w:pPr>
      <w:rPr>
        <w:rFonts w:hint="default"/>
        <w:lang w:val="uk-UA" w:eastAsia="en-US" w:bidi="ar-SA"/>
      </w:rPr>
    </w:lvl>
    <w:lvl w:ilvl="7" w:tplc="447EE494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  <w:lvl w:ilvl="8" w:tplc="AE4E70EC">
      <w:numFmt w:val="bullet"/>
      <w:lvlText w:val="•"/>
      <w:lvlJc w:val="left"/>
      <w:pPr>
        <w:ind w:left="8981" w:hanging="360"/>
      </w:pPr>
      <w:rPr>
        <w:rFonts w:hint="default"/>
        <w:lang w:val="uk-UA" w:eastAsia="en-US" w:bidi="ar-SA"/>
      </w:rPr>
    </w:lvl>
  </w:abstractNum>
  <w:abstractNum w:abstractNumId="8">
    <w:nsid w:val="76235D2F"/>
    <w:multiLevelType w:val="hybridMultilevel"/>
    <w:tmpl w:val="535A3D24"/>
    <w:lvl w:ilvl="0" w:tplc="0BDAFC9A">
      <w:start w:val="1"/>
      <w:numFmt w:val="decimal"/>
      <w:lvlText w:val="%1."/>
      <w:lvlJc w:val="left"/>
      <w:pPr>
        <w:ind w:left="1793" w:hanging="392"/>
        <w:jc w:val="left"/>
      </w:pPr>
      <w:rPr>
        <w:rFonts w:ascii="Times New Roman" w:eastAsia="Times New Roman" w:hAnsi="Times New Roman" w:cs="Times New Roman" w:hint="default"/>
        <w:color w:val="000033"/>
        <w:spacing w:val="0"/>
        <w:w w:val="100"/>
        <w:sz w:val="28"/>
        <w:szCs w:val="28"/>
        <w:lang w:val="uk-UA" w:eastAsia="en-US" w:bidi="ar-SA"/>
      </w:rPr>
    </w:lvl>
    <w:lvl w:ilvl="1" w:tplc="6B423A4E">
      <w:numFmt w:val="bullet"/>
      <w:lvlText w:val="•"/>
      <w:lvlJc w:val="left"/>
      <w:pPr>
        <w:ind w:left="2698" w:hanging="392"/>
      </w:pPr>
      <w:rPr>
        <w:rFonts w:hint="default"/>
        <w:lang w:val="uk-UA" w:eastAsia="en-US" w:bidi="ar-SA"/>
      </w:rPr>
    </w:lvl>
    <w:lvl w:ilvl="2" w:tplc="1428847A">
      <w:numFmt w:val="bullet"/>
      <w:lvlText w:val="•"/>
      <w:lvlJc w:val="left"/>
      <w:pPr>
        <w:ind w:left="3597" w:hanging="392"/>
      </w:pPr>
      <w:rPr>
        <w:rFonts w:hint="default"/>
        <w:lang w:val="uk-UA" w:eastAsia="en-US" w:bidi="ar-SA"/>
      </w:rPr>
    </w:lvl>
    <w:lvl w:ilvl="3" w:tplc="A3848D3C">
      <w:numFmt w:val="bullet"/>
      <w:lvlText w:val="•"/>
      <w:lvlJc w:val="left"/>
      <w:pPr>
        <w:ind w:left="4495" w:hanging="392"/>
      </w:pPr>
      <w:rPr>
        <w:rFonts w:hint="default"/>
        <w:lang w:val="uk-UA" w:eastAsia="en-US" w:bidi="ar-SA"/>
      </w:rPr>
    </w:lvl>
    <w:lvl w:ilvl="4" w:tplc="D46E00D6">
      <w:numFmt w:val="bullet"/>
      <w:lvlText w:val="•"/>
      <w:lvlJc w:val="left"/>
      <w:pPr>
        <w:ind w:left="5394" w:hanging="392"/>
      </w:pPr>
      <w:rPr>
        <w:rFonts w:hint="default"/>
        <w:lang w:val="uk-UA" w:eastAsia="en-US" w:bidi="ar-SA"/>
      </w:rPr>
    </w:lvl>
    <w:lvl w:ilvl="5" w:tplc="7AEC1C82">
      <w:numFmt w:val="bullet"/>
      <w:lvlText w:val="•"/>
      <w:lvlJc w:val="left"/>
      <w:pPr>
        <w:ind w:left="6293" w:hanging="392"/>
      </w:pPr>
      <w:rPr>
        <w:rFonts w:hint="default"/>
        <w:lang w:val="uk-UA" w:eastAsia="en-US" w:bidi="ar-SA"/>
      </w:rPr>
    </w:lvl>
    <w:lvl w:ilvl="6" w:tplc="ECB69BAA">
      <w:numFmt w:val="bullet"/>
      <w:lvlText w:val="•"/>
      <w:lvlJc w:val="left"/>
      <w:pPr>
        <w:ind w:left="7191" w:hanging="392"/>
      </w:pPr>
      <w:rPr>
        <w:rFonts w:hint="default"/>
        <w:lang w:val="uk-UA" w:eastAsia="en-US" w:bidi="ar-SA"/>
      </w:rPr>
    </w:lvl>
    <w:lvl w:ilvl="7" w:tplc="4336CB90">
      <w:numFmt w:val="bullet"/>
      <w:lvlText w:val="•"/>
      <w:lvlJc w:val="left"/>
      <w:pPr>
        <w:ind w:left="8090" w:hanging="392"/>
      </w:pPr>
      <w:rPr>
        <w:rFonts w:hint="default"/>
        <w:lang w:val="uk-UA" w:eastAsia="en-US" w:bidi="ar-SA"/>
      </w:rPr>
    </w:lvl>
    <w:lvl w:ilvl="8" w:tplc="FCF02B9E">
      <w:numFmt w:val="bullet"/>
      <w:lvlText w:val="•"/>
      <w:lvlJc w:val="left"/>
      <w:pPr>
        <w:ind w:left="8989" w:hanging="392"/>
      </w:pPr>
      <w:rPr>
        <w:rFonts w:hint="default"/>
        <w:lang w:val="uk-UA" w:eastAsia="en-US" w:bidi="ar-SA"/>
      </w:rPr>
    </w:lvl>
  </w:abstractNum>
  <w:abstractNum w:abstractNumId="9">
    <w:nsid w:val="781C0AB2"/>
    <w:multiLevelType w:val="hybridMultilevel"/>
    <w:tmpl w:val="22DE0304"/>
    <w:lvl w:ilvl="0" w:tplc="055E6628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9AA4FA2C">
      <w:numFmt w:val="bullet"/>
      <w:lvlText w:val="•"/>
      <w:lvlJc w:val="left"/>
      <w:pPr>
        <w:ind w:left="2662" w:hanging="360"/>
      </w:pPr>
      <w:rPr>
        <w:rFonts w:hint="default"/>
        <w:lang w:val="uk-UA" w:eastAsia="en-US" w:bidi="ar-SA"/>
      </w:rPr>
    </w:lvl>
    <w:lvl w:ilvl="2" w:tplc="07129032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52F6F6C0">
      <w:numFmt w:val="bullet"/>
      <w:lvlText w:val="•"/>
      <w:lvlJc w:val="left"/>
      <w:pPr>
        <w:ind w:left="4467" w:hanging="360"/>
      </w:pPr>
      <w:rPr>
        <w:rFonts w:hint="default"/>
        <w:lang w:val="uk-UA" w:eastAsia="en-US" w:bidi="ar-SA"/>
      </w:rPr>
    </w:lvl>
    <w:lvl w:ilvl="4" w:tplc="DDAA4B76">
      <w:numFmt w:val="bullet"/>
      <w:lvlText w:val="•"/>
      <w:lvlJc w:val="left"/>
      <w:pPr>
        <w:ind w:left="5370" w:hanging="360"/>
      </w:pPr>
      <w:rPr>
        <w:rFonts w:hint="default"/>
        <w:lang w:val="uk-UA" w:eastAsia="en-US" w:bidi="ar-SA"/>
      </w:rPr>
    </w:lvl>
    <w:lvl w:ilvl="5" w:tplc="7B2A8CA8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750CD918">
      <w:numFmt w:val="bullet"/>
      <w:lvlText w:val="•"/>
      <w:lvlJc w:val="left"/>
      <w:pPr>
        <w:ind w:left="7175" w:hanging="360"/>
      </w:pPr>
      <w:rPr>
        <w:rFonts w:hint="default"/>
        <w:lang w:val="uk-UA" w:eastAsia="en-US" w:bidi="ar-SA"/>
      </w:rPr>
    </w:lvl>
    <w:lvl w:ilvl="7" w:tplc="0AD4EC96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  <w:lvl w:ilvl="8" w:tplc="BF3A917C">
      <w:numFmt w:val="bullet"/>
      <w:lvlText w:val="•"/>
      <w:lvlJc w:val="left"/>
      <w:pPr>
        <w:ind w:left="8981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56CF3"/>
    <w:rsid w:val="00356CF3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144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"/>
      <w:ind w:left="104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891" w:right="935"/>
      <w:jc w:val="center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144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"/>
      <w:ind w:left="104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891" w:right="935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13340</Words>
  <Characters>7604</Characters>
  <Application>Microsoft Office Word</Application>
  <DocSecurity>0</DocSecurity>
  <Lines>63</Lines>
  <Paragraphs>41</Paragraphs>
  <ScaleCrop>false</ScaleCrop>
  <Company/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КОМПЕТЕНТНІСНО-ОРІЄНТОВАНИЙ УРОК – ШЛЯХ ДО НАБУТТЯ ШКОЛЯРАМИ ЖИТТЄВИХ КОМПЕТЕНТНОСТЕЙ, ФОРМУВАННЯ В НИХ ТВОРЧОЇ ОСОБИСТОСТІ</dc:title>
  <dc:subject>Методичний інструментарій</dc:subject>
  <dc:creator>Методичний інструментарій</dc:creator>
  <cp:lastModifiedBy>інга литвин</cp:lastModifiedBy>
  <cp:revision>2</cp:revision>
  <dcterms:created xsi:type="dcterms:W3CDTF">2022-12-31T05:43:00Z</dcterms:created>
  <dcterms:modified xsi:type="dcterms:W3CDTF">2022-12-31T07:09:00Z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2022-12-31T00:00:00Z</vt:filetime>
  </property>
</Properties>
</file>